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C9" w:rsidRPr="00F83039" w:rsidRDefault="00F83039" w:rsidP="00F83039">
      <w:pPr>
        <w:pStyle w:val="Standard"/>
        <w:jc w:val="center"/>
        <w:rPr>
          <w:rFonts w:cs="Times New Roman"/>
          <w:lang w:val="ru-RU"/>
        </w:rPr>
      </w:pPr>
      <w:r w:rsidRPr="00F83039">
        <w:rPr>
          <w:rFonts w:cs="Times New Roman"/>
          <w:lang w:val="ru-RU"/>
        </w:rPr>
        <w:t>Муниципальное общеобразовательное бюджетное учреждение</w:t>
      </w:r>
    </w:p>
    <w:p w:rsidR="00F83039" w:rsidRDefault="00F83039" w:rsidP="00F83039">
      <w:pPr>
        <w:pStyle w:val="Standard"/>
        <w:jc w:val="center"/>
        <w:rPr>
          <w:rFonts w:cs="Times New Roman"/>
          <w:lang w:val="ru-RU"/>
        </w:rPr>
      </w:pPr>
      <w:r w:rsidRPr="00F83039">
        <w:rPr>
          <w:rFonts w:cs="Times New Roman"/>
          <w:lang w:val="ru-RU"/>
        </w:rPr>
        <w:t>средняя общеобразовательная школа ст. Леонидовка</w:t>
      </w:r>
    </w:p>
    <w:p w:rsidR="00F83039" w:rsidRDefault="00F83039" w:rsidP="00F83039">
      <w:pPr>
        <w:pStyle w:val="Standard"/>
        <w:jc w:val="center"/>
        <w:rPr>
          <w:rFonts w:cs="Times New Roman"/>
          <w:lang w:val="ru-RU"/>
        </w:rPr>
      </w:pPr>
    </w:p>
    <w:p w:rsidR="00F83039" w:rsidRDefault="00F83039" w:rsidP="00F83039">
      <w:pPr>
        <w:pStyle w:val="Standard"/>
        <w:jc w:val="center"/>
        <w:rPr>
          <w:rFonts w:cs="Times New Roman"/>
          <w:lang w:val="ru-RU"/>
        </w:rPr>
      </w:pPr>
    </w:p>
    <w:p w:rsidR="00F83039" w:rsidRDefault="00F83039" w:rsidP="00F83039">
      <w:pPr>
        <w:pStyle w:val="Standard"/>
        <w:jc w:val="center"/>
        <w:rPr>
          <w:rFonts w:cs="Times New Roman"/>
          <w:lang w:val="ru-RU"/>
        </w:rPr>
      </w:pPr>
    </w:p>
    <w:p w:rsidR="00F83039" w:rsidRPr="00F83039" w:rsidRDefault="00F83039" w:rsidP="00F83039">
      <w:pPr>
        <w:pStyle w:val="Standard"/>
        <w:jc w:val="center"/>
        <w:rPr>
          <w:rFonts w:cs="Times New Roman"/>
          <w:lang w:val="ru-RU"/>
        </w:rPr>
      </w:pPr>
    </w:p>
    <w:p w:rsidR="00553993" w:rsidRDefault="00F83039" w:rsidP="00F83039">
      <w:pPr>
        <w:pStyle w:val="a5"/>
        <w:tabs>
          <w:tab w:val="left" w:pos="930"/>
          <w:tab w:val="left" w:pos="6630"/>
        </w:tabs>
        <w:wordWrap w:val="0"/>
        <w:overflowPunct w:val="0"/>
        <w:ind w:left="547" w:hanging="547"/>
        <w:rPr>
          <w:rFonts w:cs="Times New Roman"/>
          <w:lang w:val="ru-RU"/>
        </w:rPr>
      </w:pPr>
      <w:r>
        <w:rPr>
          <w:rFonts w:cs="Times New Roman"/>
          <w:lang w:val="ru-RU"/>
        </w:rPr>
        <w:t>Принята                                                                          Утверждаю</w:t>
      </w:r>
    </w:p>
    <w:p w:rsidR="00F83039" w:rsidRDefault="00F83039" w:rsidP="00F83039">
      <w:pPr>
        <w:pStyle w:val="a5"/>
        <w:tabs>
          <w:tab w:val="left" w:pos="930"/>
          <w:tab w:val="left" w:pos="6630"/>
        </w:tabs>
        <w:wordWrap w:val="0"/>
        <w:overflowPunct w:val="0"/>
        <w:ind w:left="547" w:hanging="547"/>
        <w:rPr>
          <w:rFonts w:cs="Times New Roman"/>
          <w:lang w:val="ru-RU"/>
        </w:rPr>
      </w:pPr>
      <w:r>
        <w:rPr>
          <w:rFonts w:cs="Times New Roman"/>
          <w:lang w:val="ru-RU"/>
        </w:rPr>
        <w:t>Педагогическим советом                                              Директор школы______________Н.Д. Веселова</w:t>
      </w:r>
    </w:p>
    <w:p w:rsidR="00F83039" w:rsidRDefault="00F83039" w:rsidP="00F83039">
      <w:pPr>
        <w:pStyle w:val="a5"/>
        <w:tabs>
          <w:tab w:val="left" w:pos="930"/>
          <w:tab w:val="center" w:pos="5102"/>
        </w:tabs>
        <w:wordWrap w:val="0"/>
        <w:overflowPunct w:val="0"/>
        <w:ind w:left="547" w:hanging="547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 1 от 29.08.2016</w:t>
      </w:r>
      <w:r>
        <w:rPr>
          <w:rFonts w:cs="Times New Roman"/>
          <w:lang w:val="ru-RU"/>
        </w:rPr>
        <w:tab/>
        <w:t xml:space="preserve">                                          Приказ № 90 от 1.09.2016 </w:t>
      </w:r>
    </w:p>
    <w:p w:rsidR="002422B2" w:rsidRDefault="002422B2">
      <w:pPr>
        <w:pStyle w:val="a5"/>
        <w:wordWrap w:val="0"/>
        <w:overflowPunct w:val="0"/>
        <w:ind w:left="547" w:hanging="547"/>
        <w:jc w:val="center"/>
        <w:rPr>
          <w:rFonts w:cs="Times New Roman"/>
          <w:lang w:val="ru-RU"/>
        </w:rPr>
      </w:pPr>
    </w:p>
    <w:p w:rsidR="002422B2" w:rsidRDefault="002422B2">
      <w:pPr>
        <w:pStyle w:val="a5"/>
        <w:wordWrap w:val="0"/>
        <w:overflowPunct w:val="0"/>
        <w:ind w:left="547" w:hanging="547"/>
        <w:jc w:val="center"/>
        <w:rPr>
          <w:rFonts w:cs="Times New Roman"/>
          <w:lang w:val="ru-RU"/>
        </w:rPr>
      </w:pPr>
    </w:p>
    <w:p w:rsidR="002422B2" w:rsidRDefault="002422B2">
      <w:pPr>
        <w:pStyle w:val="a5"/>
        <w:wordWrap w:val="0"/>
        <w:overflowPunct w:val="0"/>
        <w:ind w:left="547" w:hanging="547"/>
        <w:jc w:val="center"/>
        <w:rPr>
          <w:rFonts w:cs="Times New Roman"/>
          <w:lang w:val="ru-RU"/>
        </w:rPr>
      </w:pPr>
    </w:p>
    <w:p w:rsidR="002422B2" w:rsidRDefault="002422B2">
      <w:pPr>
        <w:pStyle w:val="a5"/>
        <w:wordWrap w:val="0"/>
        <w:overflowPunct w:val="0"/>
        <w:ind w:left="547" w:hanging="547"/>
        <w:jc w:val="center"/>
        <w:rPr>
          <w:rFonts w:cs="Times New Roman"/>
          <w:lang w:val="ru-RU"/>
        </w:rPr>
      </w:pPr>
    </w:p>
    <w:p w:rsidR="002422B2" w:rsidRDefault="002422B2">
      <w:pPr>
        <w:pStyle w:val="a5"/>
        <w:wordWrap w:val="0"/>
        <w:overflowPunct w:val="0"/>
        <w:ind w:left="547" w:hanging="547"/>
        <w:jc w:val="center"/>
        <w:rPr>
          <w:rFonts w:cs="Times New Roman"/>
          <w:lang w:val="ru-RU"/>
        </w:rPr>
      </w:pPr>
    </w:p>
    <w:p w:rsidR="00F83039" w:rsidRDefault="00F83039" w:rsidP="00F83039">
      <w:pPr>
        <w:pStyle w:val="a5"/>
        <w:tabs>
          <w:tab w:val="left" w:pos="3075"/>
        </w:tabs>
        <w:wordWrap w:val="0"/>
        <w:overflowPunct w:val="0"/>
        <w:ind w:left="547" w:hanging="547"/>
        <w:jc w:val="center"/>
        <w:rPr>
          <w:rFonts w:cs="Times New Roman"/>
          <w:b/>
          <w:sz w:val="56"/>
          <w:szCs w:val="56"/>
          <w:lang w:val="ru-RU"/>
        </w:rPr>
      </w:pPr>
      <w:r w:rsidRPr="00F83039">
        <w:rPr>
          <w:rFonts w:cs="Times New Roman"/>
          <w:b/>
          <w:sz w:val="56"/>
          <w:szCs w:val="56"/>
          <w:lang w:val="ru-RU"/>
        </w:rPr>
        <w:t xml:space="preserve">Рабочая программа </w:t>
      </w:r>
    </w:p>
    <w:p w:rsidR="002422B2" w:rsidRDefault="00F83039" w:rsidP="00F83039">
      <w:pPr>
        <w:pStyle w:val="a5"/>
        <w:tabs>
          <w:tab w:val="left" w:pos="3075"/>
        </w:tabs>
        <w:wordWrap w:val="0"/>
        <w:overflowPunct w:val="0"/>
        <w:ind w:left="547" w:hanging="547"/>
        <w:jc w:val="center"/>
        <w:rPr>
          <w:rFonts w:cs="Times New Roman"/>
          <w:b/>
          <w:sz w:val="56"/>
          <w:szCs w:val="56"/>
          <w:lang w:val="ru-RU"/>
        </w:rPr>
      </w:pPr>
      <w:r w:rsidRPr="00F83039">
        <w:rPr>
          <w:rFonts w:cs="Times New Roman"/>
          <w:b/>
          <w:sz w:val="56"/>
          <w:szCs w:val="56"/>
          <w:lang w:val="ru-RU"/>
        </w:rPr>
        <w:t>среднего общего образования по английскому языку</w:t>
      </w:r>
    </w:p>
    <w:p w:rsidR="00F83039" w:rsidRPr="00F83039" w:rsidRDefault="00F83039" w:rsidP="00F83039">
      <w:pPr>
        <w:pStyle w:val="a5"/>
        <w:tabs>
          <w:tab w:val="left" w:pos="3075"/>
        </w:tabs>
        <w:wordWrap w:val="0"/>
        <w:overflowPunct w:val="0"/>
        <w:ind w:left="547" w:hanging="547"/>
        <w:jc w:val="center"/>
        <w:rPr>
          <w:rFonts w:cs="Times New Roman"/>
          <w:b/>
          <w:sz w:val="56"/>
          <w:szCs w:val="56"/>
          <w:lang w:val="ru-RU"/>
        </w:rPr>
      </w:pPr>
      <w:r>
        <w:rPr>
          <w:rFonts w:cs="Times New Roman"/>
          <w:b/>
          <w:sz w:val="56"/>
          <w:szCs w:val="56"/>
          <w:lang w:val="ru-RU"/>
        </w:rPr>
        <w:t xml:space="preserve">11 класс </w:t>
      </w:r>
    </w:p>
    <w:p w:rsidR="002422B2" w:rsidRPr="00F83039" w:rsidRDefault="002422B2">
      <w:pPr>
        <w:pStyle w:val="a5"/>
        <w:wordWrap w:val="0"/>
        <w:overflowPunct w:val="0"/>
        <w:ind w:left="547" w:hanging="547"/>
        <w:jc w:val="center"/>
        <w:rPr>
          <w:rFonts w:cs="Times New Roman"/>
          <w:b/>
          <w:lang w:val="ru-RU"/>
        </w:rPr>
      </w:pPr>
    </w:p>
    <w:p w:rsidR="002422B2" w:rsidRDefault="002422B2">
      <w:pPr>
        <w:pStyle w:val="a5"/>
        <w:wordWrap w:val="0"/>
        <w:overflowPunct w:val="0"/>
        <w:ind w:left="547" w:hanging="547"/>
        <w:jc w:val="center"/>
        <w:rPr>
          <w:rFonts w:cs="Times New Roman"/>
          <w:lang w:val="ru-RU"/>
        </w:rPr>
      </w:pPr>
    </w:p>
    <w:p w:rsidR="002422B2" w:rsidRDefault="002422B2">
      <w:pPr>
        <w:pStyle w:val="a5"/>
        <w:wordWrap w:val="0"/>
        <w:overflowPunct w:val="0"/>
        <w:ind w:left="547" w:hanging="547"/>
        <w:jc w:val="center"/>
        <w:rPr>
          <w:rFonts w:cs="Times New Roman"/>
          <w:lang w:val="ru-RU"/>
        </w:rPr>
      </w:pPr>
    </w:p>
    <w:p w:rsidR="002422B2" w:rsidRDefault="002422B2">
      <w:pPr>
        <w:pStyle w:val="a5"/>
        <w:wordWrap w:val="0"/>
        <w:overflowPunct w:val="0"/>
        <w:ind w:left="547" w:hanging="547"/>
        <w:jc w:val="center"/>
        <w:rPr>
          <w:rFonts w:cs="Times New Roman"/>
          <w:lang w:val="ru-RU"/>
        </w:rPr>
      </w:pPr>
    </w:p>
    <w:p w:rsidR="002422B2" w:rsidRDefault="002422B2">
      <w:pPr>
        <w:pStyle w:val="a5"/>
        <w:wordWrap w:val="0"/>
        <w:overflowPunct w:val="0"/>
        <w:ind w:left="547" w:hanging="547"/>
        <w:jc w:val="center"/>
        <w:rPr>
          <w:rFonts w:cs="Times New Roman"/>
          <w:lang w:val="ru-RU"/>
        </w:rPr>
      </w:pPr>
    </w:p>
    <w:p w:rsidR="002422B2" w:rsidRDefault="002422B2">
      <w:pPr>
        <w:pStyle w:val="a5"/>
        <w:wordWrap w:val="0"/>
        <w:overflowPunct w:val="0"/>
        <w:ind w:left="547" w:hanging="547"/>
        <w:jc w:val="center"/>
        <w:rPr>
          <w:rFonts w:cs="Times New Roman"/>
          <w:lang w:val="ru-RU"/>
        </w:rPr>
      </w:pPr>
    </w:p>
    <w:p w:rsidR="002422B2" w:rsidRDefault="002422B2">
      <w:pPr>
        <w:pStyle w:val="a5"/>
        <w:wordWrap w:val="0"/>
        <w:overflowPunct w:val="0"/>
        <w:ind w:left="547" w:hanging="547"/>
        <w:jc w:val="center"/>
        <w:rPr>
          <w:rFonts w:cs="Times New Roman"/>
          <w:lang w:val="ru-RU"/>
        </w:rPr>
      </w:pPr>
    </w:p>
    <w:p w:rsidR="002422B2" w:rsidRDefault="002422B2" w:rsidP="00F83039">
      <w:pPr>
        <w:pStyle w:val="a5"/>
        <w:wordWrap w:val="0"/>
        <w:overflowPunct w:val="0"/>
        <w:rPr>
          <w:rFonts w:cs="Times New Roman"/>
          <w:lang w:val="ru-RU"/>
        </w:rPr>
      </w:pPr>
    </w:p>
    <w:p w:rsidR="00846944" w:rsidRPr="00846944" w:rsidRDefault="00846944" w:rsidP="00754D03">
      <w:pPr>
        <w:jc w:val="center"/>
        <w:rPr>
          <w:rFonts w:cs="Times New Roman"/>
          <w:sz w:val="28"/>
          <w:szCs w:val="28"/>
          <w:lang w:val="ru-RU"/>
        </w:rPr>
      </w:pPr>
    </w:p>
    <w:p w:rsidR="00754D03" w:rsidRPr="00846944" w:rsidRDefault="00754D03" w:rsidP="00754D0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46944">
        <w:rPr>
          <w:rFonts w:ascii="Times New Roman" w:hAnsi="Times New Roman"/>
          <w:sz w:val="28"/>
          <w:szCs w:val="28"/>
        </w:rPr>
        <w:t xml:space="preserve">        Данная рабочая программа составлена на основе Федерального компонента  г</w:t>
      </w:r>
      <w:r w:rsidRPr="00846944">
        <w:rPr>
          <w:rFonts w:ascii="Times New Roman" w:hAnsi="Times New Roman"/>
          <w:sz w:val="28"/>
          <w:szCs w:val="28"/>
        </w:rPr>
        <w:t>о</w:t>
      </w:r>
      <w:r w:rsidRPr="00846944">
        <w:rPr>
          <w:rFonts w:ascii="Times New Roman" w:hAnsi="Times New Roman"/>
          <w:sz w:val="28"/>
          <w:szCs w:val="28"/>
        </w:rPr>
        <w:t>сударственного стандарта основного общего образования, авторской программы М.З. Биболетовой, Н.Н. Трубаневой  “</w:t>
      </w:r>
      <w:r w:rsidRPr="00846944">
        <w:rPr>
          <w:rFonts w:ascii="Times New Roman" w:hAnsi="Times New Roman"/>
          <w:sz w:val="28"/>
          <w:szCs w:val="28"/>
          <w:lang w:val="en-US"/>
        </w:rPr>
        <w:t>Enjoy</w:t>
      </w:r>
      <w:r w:rsidRPr="00846944">
        <w:rPr>
          <w:rFonts w:ascii="Times New Roman" w:hAnsi="Times New Roman"/>
          <w:sz w:val="28"/>
          <w:szCs w:val="28"/>
        </w:rPr>
        <w:t xml:space="preserve"> </w:t>
      </w:r>
      <w:r w:rsidRPr="00846944">
        <w:rPr>
          <w:rFonts w:ascii="Times New Roman" w:hAnsi="Times New Roman"/>
          <w:sz w:val="28"/>
          <w:szCs w:val="28"/>
          <w:lang w:val="en-US"/>
        </w:rPr>
        <w:t>English</w:t>
      </w:r>
      <w:r w:rsidRPr="00846944">
        <w:rPr>
          <w:rFonts w:ascii="Times New Roman" w:hAnsi="Times New Roman"/>
          <w:sz w:val="28"/>
          <w:szCs w:val="28"/>
        </w:rPr>
        <w:t>” для 2-11 классов общеобраз</w:t>
      </w:r>
      <w:r w:rsidRPr="00846944">
        <w:rPr>
          <w:rFonts w:ascii="Times New Roman" w:hAnsi="Times New Roman"/>
          <w:sz w:val="28"/>
          <w:szCs w:val="28"/>
        </w:rPr>
        <w:t>о</w:t>
      </w:r>
      <w:r w:rsidRPr="00846944">
        <w:rPr>
          <w:rFonts w:ascii="Times New Roman" w:hAnsi="Times New Roman"/>
          <w:sz w:val="28"/>
          <w:szCs w:val="28"/>
        </w:rPr>
        <w:t>вательных учреждений; Обнинск, Титул, 2010г.</w:t>
      </w:r>
    </w:p>
    <w:p w:rsidR="00754D03" w:rsidRPr="009C23C2" w:rsidRDefault="00754D03" w:rsidP="009C23C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46944">
        <w:rPr>
          <w:rFonts w:ascii="Times New Roman" w:hAnsi="Times New Roman"/>
          <w:sz w:val="28"/>
          <w:szCs w:val="28"/>
        </w:rPr>
        <w:t xml:space="preserve">       Авторская программа </w:t>
      </w:r>
      <w:r w:rsidRPr="00846944">
        <w:rPr>
          <w:rFonts w:ascii="Times New Roman" w:hAnsi="Times New Roman"/>
          <w:bCs/>
          <w:sz w:val="28"/>
          <w:szCs w:val="28"/>
        </w:rPr>
        <w:t>Биболетовой М. 3., Трубаневой Н. Н.</w:t>
      </w:r>
      <w:r w:rsidRPr="008469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6944">
        <w:rPr>
          <w:rFonts w:ascii="Times New Roman" w:hAnsi="Times New Roman"/>
          <w:sz w:val="28"/>
          <w:szCs w:val="28"/>
        </w:rPr>
        <w:t>дает представление о курсе "Английский с удоволь</w:t>
      </w:r>
      <w:r w:rsidRPr="00846944">
        <w:rPr>
          <w:rFonts w:ascii="Times New Roman" w:hAnsi="Times New Roman"/>
          <w:sz w:val="28"/>
          <w:szCs w:val="28"/>
        </w:rPr>
        <w:softHyphen/>
        <w:t>ствием" / "</w:t>
      </w:r>
      <w:r w:rsidRPr="00846944">
        <w:rPr>
          <w:rFonts w:ascii="Times New Roman" w:hAnsi="Times New Roman"/>
          <w:sz w:val="28"/>
          <w:szCs w:val="28"/>
          <w:lang w:val="en-US"/>
        </w:rPr>
        <w:t>Enjoy</w:t>
      </w:r>
      <w:r w:rsidRPr="00846944">
        <w:rPr>
          <w:rFonts w:ascii="Times New Roman" w:hAnsi="Times New Roman"/>
          <w:sz w:val="28"/>
          <w:szCs w:val="28"/>
        </w:rPr>
        <w:t xml:space="preserve"> </w:t>
      </w:r>
      <w:r w:rsidRPr="00846944">
        <w:rPr>
          <w:rFonts w:ascii="Times New Roman" w:hAnsi="Times New Roman"/>
          <w:sz w:val="28"/>
          <w:szCs w:val="28"/>
          <w:lang w:val="en-US"/>
        </w:rPr>
        <w:t>English</w:t>
      </w:r>
      <w:r w:rsidRPr="00846944">
        <w:rPr>
          <w:rFonts w:ascii="Times New Roman" w:hAnsi="Times New Roman"/>
          <w:sz w:val="28"/>
          <w:szCs w:val="28"/>
        </w:rPr>
        <w:t>", предназначенном для об</w:t>
      </w:r>
      <w:r w:rsidRPr="00846944">
        <w:rPr>
          <w:rFonts w:ascii="Times New Roman" w:hAnsi="Times New Roman"/>
          <w:sz w:val="28"/>
          <w:szCs w:val="28"/>
        </w:rPr>
        <w:t>у</w:t>
      </w:r>
      <w:r w:rsidRPr="00846944">
        <w:rPr>
          <w:rFonts w:ascii="Times New Roman" w:hAnsi="Times New Roman"/>
          <w:sz w:val="28"/>
          <w:szCs w:val="28"/>
        </w:rPr>
        <w:t>чения английскому язы</w:t>
      </w:r>
      <w:r w:rsidRPr="00846944">
        <w:rPr>
          <w:rFonts w:ascii="Times New Roman" w:hAnsi="Times New Roman"/>
          <w:sz w:val="28"/>
          <w:szCs w:val="28"/>
        </w:rPr>
        <w:softHyphen/>
        <w:t>ку во 2-11 классах общеобразовательных учреждений. Пр</w:t>
      </w:r>
      <w:r w:rsidRPr="00846944">
        <w:rPr>
          <w:rFonts w:ascii="Times New Roman" w:hAnsi="Times New Roman"/>
          <w:sz w:val="28"/>
          <w:szCs w:val="28"/>
        </w:rPr>
        <w:t>о</w:t>
      </w:r>
      <w:r w:rsidRPr="00846944">
        <w:rPr>
          <w:rFonts w:ascii="Times New Roman" w:hAnsi="Times New Roman"/>
          <w:sz w:val="28"/>
          <w:szCs w:val="28"/>
        </w:rPr>
        <w:t>грамма соотно</w:t>
      </w:r>
      <w:r w:rsidRPr="00846944">
        <w:rPr>
          <w:rFonts w:ascii="Times New Roman" w:hAnsi="Times New Roman"/>
          <w:sz w:val="28"/>
          <w:szCs w:val="28"/>
        </w:rPr>
        <w:softHyphen/>
        <w:t>сится с федеральным компонентом государственного образовательн</w:t>
      </w:r>
      <w:r w:rsidRPr="00846944">
        <w:rPr>
          <w:rFonts w:ascii="Times New Roman" w:hAnsi="Times New Roman"/>
          <w:sz w:val="28"/>
          <w:szCs w:val="28"/>
        </w:rPr>
        <w:t>о</w:t>
      </w:r>
      <w:r w:rsidRPr="00846944">
        <w:rPr>
          <w:rFonts w:ascii="Times New Roman" w:hAnsi="Times New Roman"/>
          <w:sz w:val="28"/>
          <w:szCs w:val="28"/>
        </w:rPr>
        <w:t>го стандарта и реализует принцип непрерывного образования по английско</w:t>
      </w:r>
      <w:r w:rsidRPr="00846944">
        <w:rPr>
          <w:rFonts w:ascii="Times New Roman" w:hAnsi="Times New Roman"/>
          <w:sz w:val="28"/>
          <w:szCs w:val="28"/>
        </w:rPr>
        <w:softHyphen/>
        <w:t>му яз</w:t>
      </w:r>
      <w:r w:rsidRPr="00846944">
        <w:rPr>
          <w:rFonts w:ascii="Times New Roman" w:hAnsi="Times New Roman"/>
          <w:sz w:val="28"/>
          <w:szCs w:val="28"/>
        </w:rPr>
        <w:t>ы</w:t>
      </w:r>
      <w:r w:rsidRPr="00846944">
        <w:rPr>
          <w:rFonts w:ascii="Times New Roman" w:hAnsi="Times New Roman"/>
          <w:sz w:val="28"/>
          <w:szCs w:val="28"/>
        </w:rPr>
        <w:t>ку, что соответствует современным потребностям личности и обще</w:t>
      </w:r>
      <w:r w:rsidRPr="00846944">
        <w:rPr>
          <w:rFonts w:ascii="Times New Roman" w:hAnsi="Times New Roman"/>
          <w:sz w:val="28"/>
          <w:szCs w:val="28"/>
        </w:rPr>
        <w:softHyphen/>
        <w:t>ства. Программа содержит краткую характеристику ступени обучения, цели и содержание обучения, а также требования к уровню подготовки выпускников по английскому языку на данной ступени.</w:t>
      </w:r>
    </w:p>
    <w:p w:rsidR="00265BC9" w:rsidRPr="00846944" w:rsidRDefault="009C23C2" w:rsidP="002D30A7">
      <w:pPr>
        <w:pStyle w:val="a5"/>
        <w:wordWrap w:val="0"/>
        <w:overflowPunct w:val="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1.</w:t>
      </w:r>
      <w:r w:rsidR="00AF74CF" w:rsidRPr="00846944">
        <w:rPr>
          <w:rFonts w:cs="Times New Roman"/>
          <w:b/>
          <w:bCs/>
          <w:sz w:val="28"/>
          <w:szCs w:val="28"/>
        </w:rPr>
        <w:t xml:space="preserve"> Планируемые результаты освоения учебного предмета</w:t>
      </w:r>
      <w:r w:rsidR="00AF74CF" w:rsidRPr="00846944">
        <w:rPr>
          <w:rFonts w:cs="Times New Roman"/>
          <w:b/>
          <w:bCs/>
          <w:sz w:val="28"/>
          <w:szCs w:val="28"/>
          <w:lang w:val="ru-RU"/>
        </w:rPr>
        <w:t>,курса</w:t>
      </w:r>
    </w:p>
    <w:p w:rsidR="00265BC9" w:rsidRPr="00846944" w:rsidRDefault="00AF74CF" w:rsidP="00AF74CF">
      <w:pPr>
        <w:pStyle w:val="Standard"/>
        <w:autoSpaceDE w:val="0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846944">
        <w:rPr>
          <w:rFonts w:cs="Times New Roman"/>
          <w:b/>
          <w:bCs/>
          <w:color w:val="000000"/>
          <w:sz w:val="28"/>
          <w:szCs w:val="28"/>
        </w:rPr>
        <w:t>Предметные результаты</w:t>
      </w:r>
      <w:r w:rsidR="00505620" w:rsidRPr="00846944">
        <w:rPr>
          <w:rFonts w:cs="Times New Roman"/>
          <w:bCs/>
          <w:color w:val="000000"/>
          <w:sz w:val="28"/>
          <w:szCs w:val="28"/>
        </w:rPr>
        <w:t xml:space="preserve"> освоения учебного предмета</w:t>
      </w:r>
      <w:r w:rsidR="00505620" w:rsidRPr="00846944">
        <w:rPr>
          <w:rFonts w:cs="Times New Roman"/>
          <w:bCs/>
          <w:color w:val="000000"/>
          <w:sz w:val="28"/>
          <w:szCs w:val="28"/>
          <w:lang w:val="ru-RU"/>
        </w:rPr>
        <w:t xml:space="preserve"> «Английский язык» учащимися 11 класса</w:t>
      </w:r>
      <w:r w:rsidR="00002CD8" w:rsidRPr="00846944">
        <w:rPr>
          <w:rFonts w:cs="Times New Roman"/>
          <w:bCs/>
          <w:color w:val="000000"/>
          <w:sz w:val="28"/>
          <w:szCs w:val="28"/>
          <w:lang w:val="ru-RU"/>
        </w:rPr>
        <w:t xml:space="preserve">: </w:t>
      </w:r>
    </w:p>
    <w:p w:rsidR="00265BC9" w:rsidRPr="00846944" w:rsidRDefault="00AF74CF" w:rsidP="00505620">
      <w:pPr>
        <w:pStyle w:val="Standard"/>
        <w:jc w:val="center"/>
        <w:rPr>
          <w:rFonts w:cs="Times New Roman"/>
          <w:i/>
          <w:sz w:val="28"/>
          <w:szCs w:val="28"/>
        </w:rPr>
      </w:pPr>
      <w:r w:rsidRPr="00846944">
        <w:rPr>
          <w:rFonts w:cs="Times New Roman"/>
          <w:i/>
          <w:sz w:val="28"/>
          <w:szCs w:val="28"/>
        </w:rPr>
        <w:t>Продуктивные речевые умения.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1.Умения диалогической речи.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При овладении диалогической речью в рамках обозначенной тематики, в ситуациях официального и неофициального повседневного общения, а также в связи с прочитанным или прослушанным старшеклассники продолжают учиться участвовать в диалогах этикетного характера (с использованием необходимых речевых клише), диалогах-расспросах, диалогах-побуждениях к действию, диалогах-обмене информацией, а также в диалогах смешанного типа, включающих элементы разных типов диалогов.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При этом развиваются следующие умения: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участвовать в беседе / дискуссии на знакомую тему, в том числе используя заданные алгоритмы ведения дискуссии;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осуществлять запрос информации / самому делиться известной информацией;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брать интервью / проводить опросы в классе на заданную тему с опорой на предложенный план / алгоритм;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обращаться за разъяснениями / давать собственные разъяснения, в том числе при выполнении совместной проектной работы;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выражать свое отношение к высказыванию партнера, свое мнение по обсуждаемой теме.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Объем диалогов до шести-семи реплик со стороны каждого участника диалога.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2. Умения монологической речи.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При овладении монологической речью школьники учатся выступать с сообщениями в связи с увиденным, услышанным, прочитанным, а также по результатам выполненной проектной работы.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При этом развиваются следующие умения: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 xml:space="preserve">- делать сообщения, содержащие наиболее важную информацию по заданной теме / </w:t>
      </w:r>
      <w:r w:rsidRPr="00846944">
        <w:rPr>
          <w:rFonts w:cs="Times New Roman"/>
          <w:sz w:val="28"/>
          <w:szCs w:val="28"/>
        </w:rPr>
        <w:lastRenderedPageBreak/>
        <w:t>проблеме;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делать презентации по выполненному проекту;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кратко передавать содержание полученной (в устной или письменной форме) информации;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рассказывать о себе, своем окружении, своих планах, обосновывая свои намерения / поступки;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рассуждать о фактах / событиях, приводя примеры, аргументы, делая выводы;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рассуждать о фактах / событиях, приводя примеры и аргументы;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описывать особенности жизни и культуры своей страны и стран, говорящих на английском языке.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Объем монологического высказывания - двенадцать-пятнадцать фраз.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3. Умения письменной речи.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В плане совершенствования письменной речи школьники продолжают учиться: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делать выписки, заметки при чтении / прослушивании текста;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составлять план, тезисы устного / письменного сообщения, в том числе на основе выписок из текста;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писать небольшой рассказ / эссе на известную тему (пользуясь образцом / алгоритмом), придерживаясь заданного объема;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писать неформальное (личное) и формальное письмо (например, заявку на участие в образовательной программе обмена) с опорой на заданный алгоритм.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При этом развиваются следующие умения: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фиксировать необходимую информацию с целью ее дальнейшего использования (например, в собственном высказывании, в проектной деятельности);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указывать требующиеся данные о себе в адекватной форме, например, в форме резюме;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сообщать / расспрашивать в личном письме об интересующих новостях / проблемах, описывать свои планы на будущее;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сообщать / рассказывать об отдельных фактах / событиях, выражая свои суждения;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расспрашивать в формальном письме об условиях обучения, уточняя интересующие детали.</w:t>
      </w:r>
    </w:p>
    <w:p w:rsidR="00265BC9" w:rsidRPr="00846944" w:rsidRDefault="00AF74CF" w:rsidP="00505620">
      <w:pPr>
        <w:pStyle w:val="Standard"/>
        <w:jc w:val="center"/>
        <w:rPr>
          <w:rFonts w:cs="Times New Roman"/>
          <w:i/>
          <w:sz w:val="28"/>
          <w:szCs w:val="28"/>
        </w:rPr>
      </w:pPr>
      <w:r w:rsidRPr="00846944">
        <w:rPr>
          <w:rFonts w:cs="Times New Roman"/>
          <w:i/>
          <w:sz w:val="28"/>
          <w:szCs w:val="28"/>
        </w:rPr>
        <w:t>Рецептивные речевые умения.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1. Умения аудирования.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В плане аудирования школьники продолжают учиться понимать на слух с различной степенью полноты и точности высказывания собеседников в процессе общения, а также содержание аутентичных аудиотекстов различных жанров: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понимать основное содержание несложных текстов монологического и диалогического характера: отрывков бесед / интервью, теле- и радиопередач, в рамках изучаемых тем;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выборочно понимать необходимую информацию в объявлениях и информационной рекламе;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относительно полно понимать высказывания собеседников в наиболее распространенных стандартных ситуациях повседневного общения.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lastRenderedPageBreak/>
        <w:t>При этом развиваются следующие умения: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опираться на языковую и контекстуальную догадку при восприятии аудио текста;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добиваться полного понимания собеседника путем переспроса;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отделять главную информацию от второстепенной;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выявлять наиболее значимые факты;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извлекать из аутентичного аудиотекста необходимую / интересующую информацию;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определять свое отношение к услышанному.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2. Умения чтения.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При обучении чтению развиваются умения школьников во всех основных видах чтения аутентичных текстов различных жанров и стилей: публицистических, научно-популярных, художественных, прагматических, а также текстов из разных областей знания (в частности, с учетом выбранного профиля):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данных; алгоритмов / памяток для формирования стратегий учебной деятельности);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просмотрового / поискового чтения - с целью выборочного понимания необходимой или интересующей информации из текста статьи, проспекта.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При этом развиваются следующие умения: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предвосхищать / прогнозировать возможные события / факты;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восстанавливать целостность текста, путем добавления выпущенных фрагментов;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догадываться о значении отдельных слов с опорой на языковую и контекстуальную догадку;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выделять основные факты;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отделять главную информацию от второстепенной;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устанавливать логическую последовательность основных фактов текста;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раскрывать причинно-следственные связи между фактами;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понимать аргументацию автора;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извлекать необходимую / интересующую информацию;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определять свое отношение к прочитанному;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пользоваться сносками, лингвострановедческим справочником, словарем.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3. Социокультурная компетенция.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Дальнейшее развитие социокультурных знаний и умений в 11-м классе происходит за счет углубления социокультурных знаний: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о правилах вежливого поведения в стандартных ситуациях социально-бытовой, социально¬культурной и учебно-трудовой сфер общения в англоговорящей среде (включая этикет поведения при проживании в зарубежной семье, при приглашении в гости, а также этикет поведения в гостях);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о языковых средствах, которые могут использоваться в ситуациях официального и неофициального характера;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 xml:space="preserve">- о культурном наследии стран, говорящих на английском языке, об условиях жизни </w:t>
      </w:r>
      <w:r w:rsidRPr="00846944">
        <w:rPr>
          <w:rFonts w:cs="Times New Roman"/>
          <w:sz w:val="28"/>
          <w:szCs w:val="28"/>
        </w:rPr>
        <w:lastRenderedPageBreak/>
        <w:t>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этих стран.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Происходит дальнейшее развитие социокультурных умений использовать: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необходимые языковые средства для выражения мнений (согласия / несогласия, отказа) в некатегоричной и неагрессивной форме, проявляя уважение к взглядам других, в частности, используя уместные речевые клише;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необходимые языковые средства, с помощью которых можно представить родную страну и культуру в общении с представителями других стран, говорящими на английском языке, оказать помощь зарубежным гостям в ситуациях повседневного общения;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- принятые в английском языке формулы речевого этикета в стандартных ситуациях общения.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bCs/>
          <w:sz w:val="28"/>
          <w:szCs w:val="28"/>
        </w:rPr>
      </w:pPr>
      <w:r w:rsidRPr="00846944">
        <w:rPr>
          <w:rFonts w:cs="Times New Roman"/>
          <w:bCs/>
          <w:sz w:val="28"/>
          <w:szCs w:val="28"/>
        </w:rPr>
        <w:t>Обучающийся должен:</w:t>
      </w:r>
    </w:p>
    <w:p w:rsidR="00265BC9" w:rsidRPr="00846944" w:rsidRDefault="00AF74CF" w:rsidP="00AF74CF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иметь представление о значимости владением английским языком в современном мире как средстве межличностного и межкультурного общения, как средстве приобщения к знаниям в различных областях, в том числе в области выбранной профессии;</w:t>
      </w:r>
    </w:p>
    <w:p w:rsidR="00265BC9" w:rsidRPr="00846944" w:rsidRDefault="00AF74CF" w:rsidP="00AF74CF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знать наиболее употребительную фоновую лексику и реалии стран изучаемого языка:  названия наиболее известных культурных памятников стран изучаемого языка,  популярных газет, телеканалов, молодежных журналов и т.д.;</w:t>
      </w:r>
    </w:p>
    <w:p w:rsidR="00265BC9" w:rsidRPr="00846944" w:rsidRDefault="00AF74CF" w:rsidP="00AF74CF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иметь  представление о социокультурном портрете англоговорящих стран (на примере  Великобритании и США): территория, население, географические и природные условия, административное деление (на государства, штаты и др.);</w:t>
      </w:r>
    </w:p>
    <w:p w:rsidR="00265BC9" w:rsidRPr="00846944" w:rsidRDefault="00AF74CF" w:rsidP="00AF74CF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иметь представление о культурном наследии англоговорящих стран и России: всемирно известных национальных центрах и памятниках, известных представителях литературы,  кино, театра, музыки, выдающихся ученых и космонавтах, путешественниках, знаменитых гуманистах, политиках, спортсменах, произведениях классической литературы;  уметь представлять свою страну на английском языке, сообщая сведения о вкладе России в мировую культуру, о национальных традициях и современной жизни, отмечая сходство и различие в традициях России и некоторых англоговорящих стран (на примере  Великобритании и США), рассказывая о своем крае, городе, селе;</w:t>
      </w:r>
    </w:p>
    <w:p w:rsidR="00265BC9" w:rsidRPr="00846944" w:rsidRDefault="00AF74CF" w:rsidP="00AF74CF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уметь оказать помощь англоговорящим зарубежным гостям, приехавшим в Россию (встретить, познакомить с родным краем, пригласить в гости в свою школу, семью), обсудить с ними актуальные проблемы (выбора профессии, образования, экологии) в пределах изученной тематики.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4. Учебно-познавательная компетенция.</w:t>
      </w:r>
    </w:p>
    <w:p w:rsidR="00265BC9" w:rsidRPr="00846944" w:rsidRDefault="00AF74CF" w:rsidP="00AF74CF">
      <w:pPr>
        <w:pStyle w:val="Standard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bCs/>
          <w:sz w:val="28"/>
          <w:szCs w:val="28"/>
        </w:rPr>
        <w:t>Обучающийся должен уметь:</w:t>
      </w:r>
    </w:p>
    <w:p w:rsidR="00265BC9" w:rsidRPr="00846944" w:rsidRDefault="00AF74CF" w:rsidP="00AF74CF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пользоваться такими приемами мыслительной деятельности, как обобщение и систематизация;</w:t>
      </w:r>
    </w:p>
    <w:p w:rsidR="00265BC9" w:rsidRPr="00846944" w:rsidRDefault="00AF74CF" w:rsidP="00AF74CF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выделять и фиксировать основное содержание прочитанных или прослушанных сообщений;</w:t>
      </w:r>
    </w:p>
    <w:p w:rsidR="00265BC9" w:rsidRPr="00846944" w:rsidRDefault="00AF74CF" w:rsidP="00AF74CF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критически оценивать воспринимаемую информацию;</w:t>
      </w:r>
    </w:p>
    <w:p w:rsidR="00265BC9" w:rsidRPr="00846944" w:rsidRDefault="00AF74CF" w:rsidP="00AF74CF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lastRenderedPageBreak/>
        <w:t>использовать вербальные (перефраз, синонимы, антонимы) и невербальные (жесты и мимику) средства в процессе создания собственных высказываний;</w:t>
      </w:r>
    </w:p>
    <w:p w:rsidR="00265BC9" w:rsidRPr="00846944" w:rsidRDefault="00AF74CF" w:rsidP="00AF74CF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использовать языковую и контекстуальную догадку, умение прогнозирования в процессе  восприятия речи на слух и при чтении;</w:t>
      </w:r>
    </w:p>
    <w:p w:rsidR="00265BC9" w:rsidRPr="00846944" w:rsidRDefault="00AF74CF" w:rsidP="00AF74CF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осуществлять самоконтроль с помощью специального блока проверочных заданий  учебника, снабженных шкалой оценивания;</w:t>
      </w:r>
    </w:p>
    <w:p w:rsidR="00265BC9" w:rsidRPr="00846944" w:rsidRDefault="00AF74CF" w:rsidP="00AF74CF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участвовать в проектной деятельности (в том числе межпредметного характера), планируя   и осуществляя ее индивидуально и в группе;</w:t>
      </w:r>
    </w:p>
    <w:p w:rsidR="00265BC9" w:rsidRPr="00846944" w:rsidRDefault="00AF74CF" w:rsidP="00AF74CF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самостоятельно поддерживать уровень владения английским языком, а при желании и  углублять его, пользуясь различными техническими средствами, а также печатными и  электронными источниками и словарями.</w:t>
      </w:r>
    </w:p>
    <w:p w:rsidR="00265BC9" w:rsidRPr="00846944" w:rsidRDefault="00AF74CF" w:rsidP="00AF74CF">
      <w:pPr>
        <w:pStyle w:val="Standard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5. Языковая компетенция.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5.1. Произносительная сторона речи. Орфография.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На старшем этапе совершенствуются следующие навыки:</w:t>
      </w:r>
    </w:p>
    <w:p w:rsidR="00265BC9" w:rsidRPr="00846944" w:rsidRDefault="00AF74CF" w:rsidP="00AF74CF">
      <w:pPr>
        <w:pStyle w:val="Standard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применять правила чтения и орфографии на основе усвоенного ранее и нового</w:t>
      </w:r>
    </w:p>
    <w:p w:rsidR="00265BC9" w:rsidRPr="00846944" w:rsidRDefault="00AF74CF" w:rsidP="00AF74CF">
      <w:pPr>
        <w:pStyle w:val="Standard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лексического материала, изучаемого в 10-11классах;</w:t>
      </w:r>
    </w:p>
    <w:p w:rsidR="00265BC9" w:rsidRPr="00846944" w:rsidRDefault="00AF74CF" w:rsidP="00AF74CF">
      <w:pPr>
        <w:pStyle w:val="Standard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адекватно произносить и различать на слух все звуки английского языка;</w:t>
      </w:r>
    </w:p>
    <w:p w:rsidR="00265BC9" w:rsidRPr="00846944" w:rsidRDefault="00AF74CF" w:rsidP="00AF74CF">
      <w:pPr>
        <w:pStyle w:val="Standard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соблюдать словесное и фразовое ударение;</w:t>
      </w:r>
    </w:p>
    <w:p w:rsidR="00265BC9" w:rsidRPr="00846944" w:rsidRDefault="00AF74CF" w:rsidP="00AF74CF">
      <w:pPr>
        <w:pStyle w:val="Standard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соблюдать интонацию различных типов предложений;</w:t>
      </w:r>
    </w:p>
    <w:p w:rsidR="00265BC9" w:rsidRPr="00846944" w:rsidRDefault="00AF74CF" w:rsidP="00AF74CF">
      <w:pPr>
        <w:pStyle w:val="Standard"/>
        <w:numPr>
          <w:ilvl w:val="0"/>
          <w:numId w:val="3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выражать чувства и эмоции с помощью эмфатической интонации.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5.2. Лексическая сторона речи.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К завершению полной средней школы (11 класс) продуктивный лексический минимум составляет около 1400 ЛЕ, включая лексику, изученную в предыдущие годы, новые слова и речевые клише, а также новые значения известных учащимся многозначных слов. Объем рецептивного словаря, включая продуктивный лексический минимум, увеличивается за счет текстов для чтения и аудирования.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Расширяется потенциальный словарь за счет овладения интернациональной лексикой и новыми значениями известных слов, образованных на основе продуктивных способов словообразования.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Осуществляется систематизация лексических единиц, изученных в 2-11-х классах; овладение лексическими средствами, обслуживающими новые темы, проблемы и ситуации устного и письменного общения. Систематизируются способы словообразования: словосложения, аффиксации, конверсии.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Развиваются навыки распознавания и употребления в речи лексических единиц, обслуживающих речевые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 изучаемого языка; навыков использования лингвострановедческого справочника учебника и различных словарей, в том числе виртуальных.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5.3. Грамматическая сторона речи.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В 10-11-х классах происходит коммуникативно-ориентированная систематизация грамматического материала и продуктивное овладение грамматическими явлениями, которые были усвоены рецептивно в основной школе.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lastRenderedPageBreak/>
        <w:t>Систематизируются способы выражения буду¬щего, вероятности, цели, предпочтения, запрещения, разрешения, предположения (expressing the future, probability, purpose, preference, forbidding, obligation, necessity, permission, prediction, etc.).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Формируются и совершенствуются навыки распознавания и употребления в речи коммуникативных и структурных типов предложения; систематизируются знания о сложносочиненных и сложносочиненных предложениях, в том числе:</w:t>
      </w:r>
    </w:p>
    <w:p w:rsidR="00265BC9" w:rsidRPr="00846944" w:rsidRDefault="00AF74CF" w:rsidP="00AF74CF">
      <w:pPr>
        <w:pStyle w:val="Standard"/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условных предложениях с разной степенью вероятности: Conditionals I,II, III, в том числе условных предложениях, относящихся к настоящему и будущему (If ... V + ed ... would ... );</w:t>
      </w:r>
    </w:p>
    <w:p w:rsidR="00265BC9" w:rsidRPr="00846944" w:rsidRDefault="00AF74CF" w:rsidP="00AF74CF">
      <w:pPr>
        <w:pStyle w:val="Standard"/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условных предложениях смешанного типа (Conditionals II и III); .</w:t>
      </w:r>
    </w:p>
    <w:p w:rsidR="00265BC9" w:rsidRPr="00846944" w:rsidRDefault="00AF74CF" w:rsidP="00AF74CF">
      <w:pPr>
        <w:pStyle w:val="Standard"/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придаточных предложениях причины (to / in order tо; so / such + that);</w:t>
      </w:r>
    </w:p>
    <w:p w:rsidR="00265BC9" w:rsidRPr="00846944" w:rsidRDefault="00AF74CF" w:rsidP="00AF74CF">
      <w:pPr>
        <w:pStyle w:val="Standard"/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предложениях с конструкциями bе used tо / get used tо; I wish ... ;</w:t>
      </w:r>
    </w:p>
    <w:p w:rsidR="00265BC9" w:rsidRPr="00846944" w:rsidRDefault="00AF74CF" w:rsidP="00AF74CF">
      <w:pPr>
        <w:pStyle w:val="Standard"/>
        <w:numPr>
          <w:ilvl w:val="0"/>
          <w:numId w:val="4"/>
        </w:numPr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эмфатических предложениях с конструкцией It's him who ....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Совершенствуются навыки распознавания и употребления косвенной речи (reporting commands, requests, iпstructions, suggestions).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Совершенствуются навыки распознавания и употребления в речи глаголов в наиболее употре¬бительных временных формах действительного залога: Present/Future/Past Simple, Present/Future/ Past Continuous, Present / Past Perfect; Present Perfect Continuous / Past Perfect Continuous; мо¬дальных глаголов и их эквивалентов (саn / could / bе ablе tо / must).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Систематизируются знания о признаках и совершенствуются навыки распознавания и употребления в речи глаголов в следующих формах страдательного залога: Present Simple Passive, Future Simple Passive, Past Simple Passive, Present Perfect Passive и способов их перевода на русский язык.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Знание признаков и навыки распознавания при чтении глаголов в Past Perfect Passive, Future Perfect Passive; неличных форм глагола без различения их функций (iпfinitive / V-ing forms).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Систематизация знаний употребления определенного / неопределенного и нулевого артикля и совершенствование соответствующих навыков. Употребление артиклей с названиями стран и языков.</w:t>
      </w:r>
    </w:p>
    <w:p w:rsidR="00265BC9" w:rsidRPr="00846944" w:rsidRDefault="00AF74CF" w:rsidP="00AF74CF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Совершенствование навыков употребления имен существительных в единственном и множественном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количество; количественных и порядковых числительных (Determiners: articles, iпdefinite pronouns, personal pronouns, relative pronouns, question words, comparatives, expressions оf quantity, numerals).</w:t>
      </w:r>
    </w:p>
    <w:p w:rsidR="00265BC9" w:rsidRPr="00846944" w:rsidRDefault="00AF74CF" w:rsidP="00AF74CF">
      <w:pPr>
        <w:pStyle w:val="Standard"/>
        <w:autoSpaceDE w:val="0"/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 w:rsidRPr="00846944">
        <w:rPr>
          <w:rFonts w:cs="Times New Roman"/>
          <w:color w:val="000000"/>
          <w:sz w:val="28"/>
          <w:szCs w:val="28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 (Linking devices).</w:t>
      </w:r>
    </w:p>
    <w:p w:rsidR="00265BC9" w:rsidRPr="00846944" w:rsidRDefault="00265BC9" w:rsidP="00AF74CF">
      <w:pPr>
        <w:pStyle w:val="Standard"/>
        <w:keepNext/>
        <w:jc w:val="both"/>
        <w:outlineLvl w:val="4"/>
        <w:rPr>
          <w:rFonts w:cs="Times New Roman"/>
          <w:bCs/>
          <w:sz w:val="28"/>
          <w:szCs w:val="28"/>
        </w:rPr>
      </w:pPr>
    </w:p>
    <w:p w:rsidR="00265BC9" w:rsidRPr="00846944" w:rsidRDefault="00AF74CF" w:rsidP="00AF74CF">
      <w:pPr>
        <w:pStyle w:val="Standard"/>
        <w:jc w:val="both"/>
        <w:outlineLvl w:val="4"/>
        <w:rPr>
          <w:rFonts w:cs="Times New Roman"/>
          <w:sz w:val="28"/>
          <w:szCs w:val="28"/>
        </w:rPr>
      </w:pPr>
      <w:r w:rsidRPr="00846944">
        <w:rPr>
          <w:rFonts w:cs="Times New Roman"/>
          <w:b/>
          <w:bCs/>
          <w:sz w:val="28"/>
          <w:szCs w:val="28"/>
        </w:rPr>
        <w:t>Метапредметные результаты</w:t>
      </w:r>
      <w:r w:rsidRPr="00846944">
        <w:rPr>
          <w:rFonts w:cs="Times New Roman"/>
          <w:bCs/>
          <w:sz w:val="28"/>
          <w:szCs w:val="28"/>
        </w:rPr>
        <w:t>:</w:t>
      </w:r>
    </w:p>
    <w:p w:rsidR="00265BC9" w:rsidRPr="00846944" w:rsidRDefault="00AF74CF" w:rsidP="00AF74CF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bCs/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</w:t>
      </w:r>
      <w:r w:rsidRPr="00846944">
        <w:rPr>
          <w:rFonts w:cs="Times New Roman"/>
          <w:sz w:val="28"/>
          <w:szCs w:val="28"/>
        </w:rPr>
        <w:t>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65BC9" w:rsidRPr="00846944" w:rsidRDefault="00AF74CF" w:rsidP="00AF74CF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846944">
        <w:rPr>
          <w:rStyle w:val="a7"/>
          <w:rFonts w:cs="Times New Roman"/>
          <w:b w:val="0"/>
          <w:bCs w:val="0"/>
          <w:sz w:val="28"/>
          <w:szCs w:val="28"/>
        </w:rPr>
        <w:t xml:space="preserve">умение продуктивно общаться и взаимодействовать </w:t>
      </w:r>
      <w:r w:rsidRPr="00846944">
        <w:rPr>
          <w:rFonts w:cs="Times New Roman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265BC9" w:rsidRPr="00846944" w:rsidRDefault="00AF74CF" w:rsidP="00AF74CF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bCs/>
          <w:sz w:val="28"/>
          <w:szCs w:val="28"/>
        </w:rPr>
        <w:t>владение навыками познавательной, учебно-</w:t>
      </w:r>
      <w:r w:rsidRPr="00846944">
        <w:rPr>
          <w:rFonts w:cs="Times New Roman"/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65BC9" w:rsidRPr="00846944" w:rsidRDefault="00AF74CF" w:rsidP="00AF74CF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65BC9" w:rsidRPr="00846944" w:rsidRDefault="00AF74CF" w:rsidP="00AF74CF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65BC9" w:rsidRPr="00846944" w:rsidRDefault="00AF74CF" w:rsidP="00AF74CF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:rsidR="00265BC9" w:rsidRPr="00846944" w:rsidRDefault="00AF74CF" w:rsidP="00AF74CF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65BC9" w:rsidRPr="00846944" w:rsidRDefault="00AF74CF" w:rsidP="00AF74CF">
      <w:pPr>
        <w:pStyle w:val="msonormalcxspmiddle"/>
        <w:numPr>
          <w:ilvl w:val="0"/>
          <w:numId w:val="5"/>
        </w:numPr>
        <w:spacing w:before="0" w:after="0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65BC9" w:rsidRPr="00846944" w:rsidRDefault="00AF74CF" w:rsidP="00AF74CF">
      <w:pPr>
        <w:pStyle w:val="Standard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65BC9" w:rsidRPr="00846944" w:rsidRDefault="00265BC9" w:rsidP="00AF74CF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:rsidR="00265BC9" w:rsidRPr="00846944" w:rsidRDefault="00AF74CF" w:rsidP="00AF74CF">
      <w:pPr>
        <w:pStyle w:val="Standard"/>
        <w:keepNext/>
        <w:jc w:val="both"/>
        <w:outlineLvl w:val="4"/>
        <w:rPr>
          <w:rFonts w:cs="Times New Roman"/>
          <w:b/>
          <w:sz w:val="28"/>
          <w:szCs w:val="28"/>
        </w:rPr>
      </w:pPr>
      <w:r w:rsidRPr="00846944">
        <w:rPr>
          <w:rFonts w:cs="Times New Roman"/>
          <w:b/>
          <w:bCs/>
          <w:sz w:val="28"/>
          <w:szCs w:val="28"/>
        </w:rPr>
        <w:t>Личностные результаты:</w:t>
      </w:r>
    </w:p>
    <w:p w:rsidR="00265BC9" w:rsidRPr="00846944" w:rsidRDefault="00AF74CF" w:rsidP="00AF74CF">
      <w:pPr>
        <w:pStyle w:val="Standard"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патриотизм, уважение к своему народу, чувства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65BC9" w:rsidRPr="00846944" w:rsidRDefault="00AF74CF" w:rsidP="00AF74CF">
      <w:pPr>
        <w:pStyle w:val="msonormalcxspmiddle"/>
        <w:numPr>
          <w:ilvl w:val="0"/>
          <w:numId w:val="6"/>
        </w:numPr>
        <w:tabs>
          <w:tab w:val="left" w:pos="360"/>
        </w:tabs>
        <w:spacing w:before="0" w:after="0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65BC9" w:rsidRPr="00846944" w:rsidRDefault="00AF74CF" w:rsidP="00AF74CF">
      <w:pPr>
        <w:pStyle w:val="Standard"/>
        <w:numPr>
          <w:ilvl w:val="0"/>
          <w:numId w:val="6"/>
        </w:num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готовность к служению Отечеству, его защите;</w:t>
      </w:r>
    </w:p>
    <w:p w:rsidR="00265BC9" w:rsidRPr="00846944" w:rsidRDefault="00AF74CF" w:rsidP="00AF74CF">
      <w:pPr>
        <w:pStyle w:val="msonormalcxspmiddle"/>
        <w:numPr>
          <w:ilvl w:val="0"/>
          <w:numId w:val="6"/>
        </w:numPr>
        <w:tabs>
          <w:tab w:val="left" w:pos="360"/>
        </w:tabs>
        <w:spacing w:before="0" w:after="0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65BC9" w:rsidRPr="00846944" w:rsidRDefault="00AF74CF" w:rsidP="00AF74CF">
      <w:pPr>
        <w:pStyle w:val="msonormalcxspmiddle"/>
        <w:numPr>
          <w:ilvl w:val="0"/>
          <w:numId w:val="6"/>
        </w:numPr>
        <w:tabs>
          <w:tab w:val="left" w:pos="360"/>
        </w:tabs>
        <w:spacing w:before="0" w:after="0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65BC9" w:rsidRPr="00846944" w:rsidRDefault="00AF74CF" w:rsidP="00AF74CF">
      <w:pPr>
        <w:pStyle w:val="msonormalcxspmiddle"/>
        <w:numPr>
          <w:ilvl w:val="0"/>
          <w:numId w:val="6"/>
        </w:numPr>
        <w:tabs>
          <w:tab w:val="left" w:pos="360"/>
        </w:tabs>
        <w:spacing w:before="0" w:after="0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65BC9" w:rsidRPr="00846944" w:rsidRDefault="00AF74CF" w:rsidP="00AF74CF">
      <w:pPr>
        <w:pStyle w:val="msonormalcxspmiddle"/>
        <w:numPr>
          <w:ilvl w:val="0"/>
          <w:numId w:val="6"/>
        </w:numPr>
        <w:tabs>
          <w:tab w:val="left" w:pos="360"/>
        </w:tabs>
        <w:spacing w:before="0" w:after="0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65BC9" w:rsidRPr="00846944" w:rsidRDefault="00AF74CF" w:rsidP="00AF74CF">
      <w:pPr>
        <w:pStyle w:val="msonormalcxspmiddle"/>
        <w:numPr>
          <w:ilvl w:val="0"/>
          <w:numId w:val="6"/>
        </w:numPr>
        <w:tabs>
          <w:tab w:val="left" w:pos="360"/>
        </w:tabs>
        <w:spacing w:before="0" w:after="0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265BC9" w:rsidRPr="00846944" w:rsidRDefault="00AF74CF" w:rsidP="00AF74CF">
      <w:pPr>
        <w:pStyle w:val="msonormalcxspmiddle"/>
        <w:numPr>
          <w:ilvl w:val="0"/>
          <w:numId w:val="6"/>
        </w:numPr>
        <w:tabs>
          <w:tab w:val="left" w:pos="360"/>
        </w:tabs>
        <w:spacing w:before="0" w:after="0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65BC9" w:rsidRPr="00846944" w:rsidRDefault="00AF74CF" w:rsidP="00AF74CF">
      <w:pPr>
        <w:pStyle w:val="msonormalcxspmiddle"/>
        <w:numPr>
          <w:ilvl w:val="0"/>
          <w:numId w:val="6"/>
        </w:numPr>
        <w:tabs>
          <w:tab w:val="left" w:pos="360"/>
        </w:tabs>
        <w:spacing w:before="0" w:after="0"/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265BC9" w:rsidRPr="00846944" w:rsidRDefault="00AF74CF" w:rsidP="00AF74CF">
      <w:pPr>
        <w:pStyle w:val="Standard"/>
        <w:numPr>
          <w:ilvl w:val="0"/>
          <w:numId w:val="6"/>
        </w:numPr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65BC9" w:rsidRPr="00846944" w:rsidRDefault="00AF74CF" w:rsidP="00AF74CF">
      <w:pPr>
        <w:pStyle w:val="Standard"/>
        <w:numPr>
          <w:ilvl w:val="0"/>
          <w:numId w:val="6"/>
        </w:numPr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65BC9" w:rsidRPr="00846944" w:rsidRDefault="00AF74CF" w:rsidP="00AF74CF">
      <w:pPr>
        <w:pStyle w:val="Standard"/>
        <w:numPr>
          <w:ilvl w:val="0"/>
          <w:numId w:val="6"/>
        </w:numPr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65BC9" w:rsidRPr="00846944" w:rsidRDefault="00AF74CF" w:rsidP="00AF74CF">
      <w:pPr>
        <w:pStyle w:val="Standard"/>
        <w:numPr>
          <w:ilvl w:val="0"/>
          <w:numId w:val="6"/>
        </w:numPr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846944">
        <w:rPr>
          <w:rFonts w:cs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65BC9" w:rsidRPr="00846944" w:rsidRDefault="00AF74CF" w:rsidP="00AF74CF">
      <w:pPr>
        <w:pStyle w:val="Standard"/>
        <w:numPr>
          <w:ilvl w:val="0"/>
          <w:numId w:val="6"/>
        </w:numPr>
        <w:tabs>
          <w:tab w:val="left" w:pos="993"/>
        </w:tabs>
        <w:autoSpaceDE w:val="0"/>
        <w:jc w:val="both"/>
        <w:rPr>
          <w:rFonts w:cs="Times New Roman"/>
          <w:bCs/>
          <w:color w:val="000000"/>
          <w:sz w:val="28"/>
          <w:szCs w:val="28"/>
        </w:rPr>
      </w:pPr>
      <w:r w:rsidRPr="00846944">
        <w:rPr>
          <w:rFonts w:cs="Times New Roman"/>
          <w:color w:val="000000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жизни.  </w:t>
      </w:r>
    </w:p>
    <w:p w:rsidR="00553993" w:rsidRPr="00846944" w:rsidRDefault="00553993" w:rsidP="00754D03">
      <w:pPr>
        <w:pStyle w:val="Standard"/>
        <w:autoSpaceDE w:val="0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265BC9" w:rsidRPr="00846944" w:rsidRDefault="009C23C2">
      <w:pPr>
        <w:pStyle w:val="Standard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2.</w:t>
      </w:r>
      <w:r w:rsidR="00AF74CF" w:rsidRPr="00846944">
        <w:rPr>
          <w:rFonts w:cs="Times New Roman"/>
          <w:b/>
          <w:bCs/>
          <w:color w:val="000000"/>
          <w:sz w:val="28"/>
          <w:szCs w:val="28"/>
        </w:rPr>
        <w:t xml:space="preserve"> Содержание учебного предмета</w:t>
      </w:r>
      <w:r w:rsidR="00AF74CF" w:rsidRPr="00846944">
        <w:rPr>
          <w:rFonts w:cs="Times New Roman"/>
          <w:b/>
          <w:bCs/>
          <w:color w:val="000000"/>
          <w:sz w:val="28"/>
          <w:szCs w:val="28"/>
          <w:lang w:val="ru-RU"/>
        </w:rPr>
        <w:t>,курса</w:t>
      </w:r>
    </w:p>
    <w:p w:rsidR="00F405DD" w:rsidRPr="00846944" w:rsidRDefault="00F405DD">
      <w:pPr>
        <w:pStyle w:val="Standard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F405DD" w:rsidRPr="00846944" w:rsidRDefault="00AF74CF" w:rsidP="001D006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46944">
        <w:rPr>
          <w:rFonts w:cs="Times New Roman"/>
          <w:b/>
          <w:bCs/>
          <w:sz w:val="28"/>
          <w:szCs w:val="28"/>
        </w:rPr>
        <w:t xml:space="preserve">Раздел 1: Проблемы, волнующие подростков. </w:t>
      </w:r>
      <w:r w:rsidR="002E771B" w:rsidRPr="00846944">
        <w:rPr>
          <w:rFonts w:cs="Times New Roman"/>
          <w:b/>
          <w:bCs/>
          <w:sz w:val="28"/>
          <w:szCs w:val="28"/>
          <w:lang w:val="ru-RU"/>
        </w:rPr>
        <w:t>(24 часа)</w:t>
      </w:r>
    </w:p>
    <w:p w:rsidR="00F405DD" w:rsidRPr="00846944" w:rsidRDefault="00F405DD" w:rsidP="001D006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1.1.</w:t>
      </w:r>
      <w:r w:rsidR="00317790" w:rsidRPr="00846944">
        <w:rPr>
          <w:rFonts w:cs="Times New Roman"/>
          <w:i/>
          <w:sz w:val="28"/>
          <w:szCs w:val="28"/>
          <w:lang w:val="ru-RU"/>
        </w:rPr>
        <w:t>Трудно ли изучать иностранный  язык?</w:t>
      </w:r>
      <w:r w:rsidR="008F790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речевых умений говорения, чтения,аудирования;расширение лексического запаса за счет фразовых глаголов; повторение грамматического материала (мн. число сущ-ных); развитие умений работы со словарем; развитие умений парной и групповой работы.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1.2.</w:t>
      </w:r>
      <w:r w:rsidR="00317790" w:rsidRPr="00846944">
        <w:rPr>
          <w:rFonts w:cs="Times New Roman"/>
          <w:i/>
          <w:sz w:val="28"/>
          <w:szCs w:val="28"/>
          <w:lang w:val="ru-RU"/>
        </w:rPr>
        <w:t>Языки в современном мире.</w:t>
      </w:r>
      <w:r w:rsidR="008F790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расширение лексического запаса(словообразование), развитие языковой догадки, развитие умений парной и групповой работы.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1.3.</w:t>
      </w:r>
      <w:r w:rsidR="00317790" w:rsidRPr="00846944">
        <w:rPr>
          <w:rFonts w:cs="Times New Roman"/>
          <w:i/>
          <w:sz w:val="28"/>
          <w:szCs w:val="28"/>
          <w:lang w:val="ru-RU"/>
        </w:rPr>
        <w:t>Язык - средство общения.</w:t>
      </w:r>
      <w:r w:rsidR="008F790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повторение правил использования артиклей (с именами собственными: названия стран и языков), развитие умений работы в группе.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1.4.</w:t>
      </w:r>
      <w:r w:rsidR="00317790" w:rsidRPr="00846944">
        <w:rPr>
          <w:rFonts w:cs="Times New Roman"/>
          <w:i/>
          <w:sz w:val="28"/>
          <w:szCs w:val="28"/>
          <w:lang w:val="ru-RU"/>
        </w:rPr>
        <w:t>На форуме в Интернете.</w:t>
      </w:r>
      <w:r w:rsidR="008F790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повторение грамматического явления Passive Voice  в контексте.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1.5.</w:t>
      </w:r>
      <w:r w:rsidR="00317790" w:rsidRPr="00846944">
        <w:rPr>
          <w:rFonts w:cs="Times New Roman"/>
          <w:i/>
          <w:sz w:val="28"/>
          <w:szCs w:val="28"/>
          <w:lang w:val="ru-RU"/>
        </w:rPr>
        <w:t>Стратегия обучения.</w:t>
      </w:r>
      <w:r w:rsidR="008F790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аудирования и письменной речи, расширение лингвистического сознания и социолингвистических знаний учащихся, развитие умений работы в паре.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1.6.</w:t>
      </w:r>
      <w:r w:rsidR="00317790" w:rsidRPr="00846944">
        <w:rPr>
          <w:rFonts w:cs="Times New Roman"/>
          <w:i/>
          <w:sz w:val="28"/>
          <w:szCs w:val="28"/>
          <w:lang w:val="ru-RU"/>
        </w:rPr>
        <w:t>Причины изучения иностранных языков.</w:t>
      </w:r>
      <w:r w:rsidR="008F790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раздела, развитие умений спонтанного говорения, развитие умений подготовки и проведения презентации.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1.7.</w:t>
      </w:r>
      <w:r w:rsidR="00317790" w:rsidRPr="00846944">
        <w:rPr>
          <w:rFonts w:cs="Times New Roman"/>
          <w:i/>
          <w:sz w:val="28"/>
          <w:szCs w:val="28"/>
          <w:lang w:val="ru-RU"/>
        </w:rPr>
        <w:t>Население мира.</w:t>
      </w:r>
      <w:r w:rsidR="008F790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аудирования и говорения, расширение потенциального лексического запаса за счет словообразовантия, развитие умений парной и групповой работы.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1.8.</w:t>
      </w:r>
      <w:r w:rsidR="00317790" w:rsidRPr="00846944">
        <w:rPr>
          <w:rFonts w:cs="Times New Roman"/>
          <w:i/>
          <w:sz w:val="28"/>
          <w:szCs w:val="28"/>
          <w:lang w:val="ru-RU"/>
        </w:rPr>
        <w:t>Плюсы и минусы глобализации.</w:t>
      </w:r>
      <w:r w:rsidR="008F790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повторение временных форм глагола, введение новой лексики, развитие языковой догадки.</w:t>
      </w:r>
    </w:p>
    <w:p w:rsidR="00F405DD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1.9.</w:t>
      </w:r>
      <w:r w:rsidR="00317790" w:rsidRPr="00846944">
        <w:rPr>
          <w:rFonts w:cs="Times New Roman"/>
          <w:i/>
          <w:sz w:val="28"/>
          <w:szCs w:val="28"/>
          <w:lang w:val="ru-RU"/>
        </w:rPr>
        <w:t xml:space="preserve">Проблемы глобализации. </w:t>
      </w:r>
      <w:r w:rsidR="008F790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Развитие умений аудирования и говорения, повторение временных форм глагола, введение и закрепление новой лексики, развитие умений работы в группе.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1.10.</w:t>
      </w:r>
      <w:r w:rsidR="00317790" w:rsidRPr="00846944">
        <w:rPr>
          <w:rFonts w:cs="Times New Roman"/>
          <w:i/>
          <w:sz w:val="28"/>
          <w:szCs w:val="28"/>
          <w:lang w:val="ru-RU"/>
        </w:rPr>
        <w:t>Антиглобалистическое движение.</w:t>
      </w:r>
      <w:r w:rsidR="008F790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устной речи и разных видов чтениия и аудирования, развитие умений работы в паре.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1.11.</w:t>
      </w:r>
      <w:r w:rsidR="00317790" w:rsidRPr="00846944">
        <w:rPr>
          <w:rFonts w:cs="Times New Roman"/>
          <w:i/>
          <w:sz w:val="28"/>
          <w:szCs w:val="28"/>
          <w:lang w:val="ru-RU"/>
        </w:rPr>
        <w:t>Кто населяет Британию: исторический экскурс.</w:t>
      </w:r>
      <w:r w:rsidR="008F790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 и устной речи, повторение названия национальностей, чтение больших чисел, работа над лексикой (синонимия, лексическая сочетаемость), развитие умений работы в группе.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1.12.</w:t>
      </w:r>
      <w:r w:rsidR="00317790" w:rsidRPr="00846944">
        <w:rPr>
          <w:rFonts w:cs="Times New Roman"/>
          <w:i/>
          <w:sz w:val="28"/>
          <w:szCs w:val="28"/>
          <w:lang w:val="ru-RU"/>
        </w:rPr>
        <w:t>Права личности.</w:t>
      </w:r>
      <w:r w:rsidR="008F790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раздела, развитие умений неподготовленной устной речи, развитие критического мышления.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1.13. Понятие свободы у современных подростков</w:t>
      </w:r>
      <w:r w:rsidR="008F790E" w:rsidRPr="00846944">
        <w:rPr>
          <w:rFonts w:cs="Times New Roman"/>
          <w:i/>
          <w:sz w:val="28"/>
          <w:szCs w:val="28"/>
          <w:lang w:val="ru-RU"/>
        </w:rPr>
        <w:t>.</w:t>
      </w:r>
      <w:r w:rsidR="008F790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введение новой лексики по теме «Твои права», развитие умений работы в группах и парах, расширение правовой грамотности учащихся.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1.14. Отношение к политике и политикам.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говорения, расширение лексического запаса учащихся, повторение грамматики «Модальные глаголы».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1.15. Вклад известных людей разных профессий в жизнь общества.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письма, развитие умений работы в группах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1.16. Проектная работа «Премия за вклад в школьную жизнь».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раздела, развитие умений неподготовленной устной речи, развитие критического мышления.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1.17. Мелкие преступления против планеты.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аудирования, говорения, письма, развитие умений работы в парах.</w:t>
      </w:r>
    </w:p>
    <w:p w:rsidR="00F405DD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1.18. Киотский протокол как шаг к предотвращению парникового эффекта.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развитие критического мышления.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1.19. Антисоциальное поведение: культура пользования мобильной связью.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умения чтения, повторение артиклей, расширение лексического запаса (синонимия), развитие критического мышления.</w:t>
      </w:r>
    </w:p>
    <w:p w:rsidR="00317790" w:rsidRPr="00846944" w:rsidRDefault="00F405DD" w:rsidP="005539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1.20. Контроль навыков письма.</w:t>
      </w:r>
      <w:r w:rsidR="00B94CAA" w:rsidRPr="00846944">
        <w:rPr>
          <w:rFonts w:cs="Times New Roman"/>
          <w:bCs/>
          <w:sz w:val="28"/>
          <w:szCs w:val="28"/>
        </w:rPr>
        <w:t xml:space="preserve"> Н</w:t>
      </w:r>
      <w:r w:rsidR="00B94CAA" w:rsidRPr="00846944">
        <w:rPr>
          <w:rFonts w:cs="Times New Roman"/>
          <w:sz w:val="28"/>
          <w:szCs w:val="28"/>
        </w:rPr>
        <w:t xml:space="preserve">аписать </w:t>
      </w:r>
      <w:r w:rsidR="00B94CAA" w:rsidRPr="00846944">
        <w:rPr>
          <w:rFonts w:cs="Times New Roman"/>
          <w:sz w:val="28"/>
          <w:szCs w:val="28"/>
          <w:lang w:val="ru-RU"/>
        </w:rPr>
        <w:t>эссе</w:t>
      </w:r>
      <w:r w:rsidR="00B94CAA" w:rsidRPr="00846944">
        <w:rPr>
          <w:rFonts w:cs="Times New Roman"/>
          <w:sz w:val="28"/>
          <w:szCs w:val="28"/>
        </w:rPr>
        <w:t>, используя изученный материал, соблюдая нормы оформления.</w:t>
      </w:r>
    </w:p>
    <w:p w:rsidR="00317790" w:rsidRPr="00846944" w:rsidRDefault="00F405DD" w:rsidP="005539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1.21.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аудирования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cs="Times New Roman"/>
          <w:sz w:val="28"/>
          <w:szCs w:val="28"/>
        </w:rPr>
        <w:t xml:space="preserve"> Слушать и понимать текст, </w:t>
      </w:r>
      <w:r w:rsidR="00B94CAA" w:rsidRPr="00846944">
        <w:rPr>
          <w:rFonts w:cs="Times New Roman"/>
          <w:sz w:val="28"/>
          <w:szCs w:val="28"/>
          <w:lang w:val="ru-RU"/>
        </w:rPr>
        <w:t>выполнить задания по прослушанному тексту.</w:t>
      </w:r>
    </w:p>
    <w:p w:rsidR="00317790" w:rsidRPr="00846944" w:rsidRDefault="00F405DD" w:rsidP="005539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1.22.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чтения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cs="Times New Roman"/>
          <w:sz w:val="28"/>
          <w:szCs w:val="28"/>
        </w:rPr>
        <w:t xml:space="preserve"> Читать текст с пониманием основного содержания, выбрать правильный ответ на вопрос.</w:t>
      </w:r>
    </w:p>
    <w:p w:rsidR="00317790" w:rsidRPr="00846944" w:rsidRDefault="00F405DD" w:rsidP="005539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1.23.</w:t>
      </w:r>
      <w:r w:rsidR="00B94CAA" w:rsidRPr="00846944">
        <w:rPr>
          <w:rFonts w:cs="Times New Roman"/>
          <w:i/>
          <w:sz w:val="28"/>
          <w:szCs w:val="28"/>
          <w:lang w:val="ru-RU"/>
        </w:rPr>
        <w:t>Контроль навыков говорения.</w:t>
      </w:r>
      <w:r w:rsidR="00B94CAA" w:rsidRPr="00846944">
        <w:rPr>
          <w:rFonts w:cs="Times New Roman"/>
          <w:bCs/>
          <w:sz w:val="28"/>
          <w:szCs w:val="28"/>
        </w:rPr>
        <w:t xml:space="preserve"> Высказываться на заданную тему, опираясь на план, используя изученный лексико-грамматический материал; вести диалог-расспрос  с одноклассником на заданную тему.</w:t>
      </w:r>
    </w:p>
    <w:p w:rsidR="00B94CAA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1.24.</w:t>
      </w:r>
      <w:r w:rsidR="00317790" w:rsidRPr="00846944">
        <w:rPr>
          <w:rFonts w:cs="Times New Roman"/>
          <w:i/>
          <w:sz w:val="28"/>
          <w:szCs w:val="28"/>
          <w:lang w:val="ru-RU"/>
        </w:rPr>
        <w:t>Повторение. Выполнение  заданий по говорению формата ЕГЭ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раздела.</w:t>
      </w:r>
    </w:p>
    <w:p w:rsidR="004F06A7" w:rsidRPr="00846944" w:rsidRDefault="004F06A7" w:rsidP="0055399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05DD" w:rsidRPr="00846944" w:rsidRDefault="00F405DD" w:rsidP="0055399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F06A7" w:rsidRPr="00846944" w:rsidRDefault="004F06A7" w:rsidP="0055399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46944">
        <w:rPr>
          <w:rFonts w:cs="Times New Roman"/>
          <w:b/>
          <w:bCs/>
          <w:sz w:val="28"/>
          <w:szCs w:val="28"/>
        </w:rPr>
        <w:t xml:space="preserve">Раздел 2: </w:t>
      </w:r>
      <w:r w:rsidRPr="00846944">
        <w:rPr>
          <w:rFonts w:cs="Times New Roman"/>
          <w:b/>
          <w:bCs/>
          <w:sz w:val="28"/>
          <w:szCs w:val="28"/>
          <w:lang w:val="ru-RU"/>
        </w:rPr>
        <w:t>Работа</w:t>
      </w:r>
      <w:r w:rsidRPr="00846944">
        <w:rPr>
          <w:rFonts w:cs="Times New Roman"/>
          <w:b/>
          <w:bCs/>
          <w:sz w:val="28"/>
          <w:szCs w:val="28"/>
        </w:rPr>
        <w:t xml:space="preserve"> твоей мечты. </w:t>
      </w:r>
      <w:r w:rsidR="002422B2" w:rsidRPr="00846944">
        <w:rPr>
          <w:rFonts w:cs="Times New Roman"/>
          <w:b/>
          <w:bCs/>
          <w:sz w:val="28"/>
          <w:szCs w:val="28"/>
          <w:lang w:val="ru-RU"/>
        </w:rPr>
        <w:t xml:space="preserve"> (21 час)</w:t>
      </w:r>
    </w:p>
    <w:p w:rsidR="00F405DD" w:rsidRPr="00846944" w:rsidRDefault="00F405DD" w:rsidP="0055399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2.1.</w:t>
      </w:r>
      <w:r w:rsidR="00317790" w:rsidRPr="00846944">
        <w:rPr>
          <w:rFonts w:cs="Times New Roman"/>
          <w:i/>
          <w:sz w:val="28"/>
          <w:szCs w:val="28"/>
          <w:lang w:val="ru-RU"/>
        </w:rPr>
        <w:t>Профессия моей мечты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Аудирование с ведением записей прослушанного, развитие языковой догадки, развитие умений говорения.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2.2.</w:t>
      </w:r>
      <w:r w:rsidR="00317790" w:rsidRPr="00846944">
        <w:rPr>
          <w:rFonts w:cs="Times New Roman"/>
          <w:i/>
          <w:sz w:val="28"/>
          <w:szCs w:val="28"/>
          <w:lang w:val="ru-RU"/>
        </w:rPr>
        <w:t>Влияние семьи на выбор профессии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письма, развитие лексических навыков, развитие критического мышления, развитие умений работы в группе и проведения презентации.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2.3.</w:t>
      </w:r>
      <w:r w:rsidR="00317790" w:rsidRPr="00846944">
        <w:rPr>
          <w:rFonts w:cs="Times New Roman"/>
          <w:i/>
          <w:sz w:val="28"/>
          <w:szCs w:val="28"/>
          <w:lang w:val="ru-RU"/>
        </w:rPr>
        <w:t>Призвание и карьера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развитие навыков самостоятельной работы с лексикой.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2.4.</w:t>
      </w:r>
      <w:r w:rsidR="00317790" w:rsidRPr="00846944">
        <w:rPr>
          <w:rFonts w:cs="Times New Roman"/>
          <w:i/>
          <w:sz w:val="28"/>
          <w:szCs w:val="28"/>
          <w:lang w:val="ru-RU"/>
        </w:rPr>
        <w:t>Проект «Что можно учитывать при выборе карьеры?»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раздела, развитие умений неподготовленной устной речи.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2.5.</w:t>
      </w:r>
      <w:r w:rsidR="00317790" w:rsidRPr="00846944">
        <w:rPr>
          <w:rFonts w:cs="Times New Roman"/>
          <w:i/>
          <w:sz w:val="28"/>
          <w:szCs w:val="28"/>
          <w:lang w:val="ru-RU"/>
        </w:rPr>
        <w:t>Выбор учебного заведения после школы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аудирования, развитие лексических навыков, введение новой лексики.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2.6.</w:t>
      </w:r>
      <w:r w:rsidR="00317790" w:rsidRPr="00846944">
        <w:rPr>
          <w:rFonts w:cs="Times New Roman"/>
          <w:i/>
          <w:sz w:val="28"/>
          <w:szCs w:val="28"/>
          <w:lang w:val="ru-RU"/>
        </w:rPr>
        <w:t>Что такое глобальный класс?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бобщение 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 закрепление материала раздела, </w:t>
      </w:r>
      <w:r w:rsidR="00B94CA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развитие умений письменной речи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2.7.</w:t>
      </w:r>
      <w:r w:rsidR="00317790" w:rsidRPr="00846944">
        <w:rPr>
          <w:rFonts w:cs="Times New Roman"/>
          <w:i/>
          <w:sz w:val="28"/>
          <w:szCs w:val="28"/>
          <w:lang w:val="ru-RU"/>
        </w:rPr>
        <w:t>Образование и карьера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развитие лексических навыков.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2.8.</w:t>
      </w:r>
      <w:r w:rsidR="00317790" w:rsidRPr="00846944">
        <w:rPr>
          <w:rFonts w:cs="Times New Roman"/>
          <w:i/>
          <w:sz w:val="28"/>
          <w:szCs w:val="28"/>
          <w:lang w:val="ru-RU"/>
        </w:rPr>
        <w:t>Профессиональное образование в США и России: общее и разное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развитие лексических навыков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2.9.</w:t>
      </w:r>
      <w:r w:rsidR="00317790" w:rsidRPr="00846944">
        <w:rPr>
          <w:rFonts w:cs="Times New Roman"/>
          <w:i/>
          <w:sz w:val="28"/>
          <w:szCs w:val="28"/>
          <w:lang w:val="ru-RU"/>
        </w:rPr>
        <w:t>Дискуссия: «Можно ли сделать успешную карьеру, не окончив университет?»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в форме дебатов, развитие умений работать с информацией.</w:t>
      </w:r>
    </w:p>
    <w:p w:rsidR="00317790" w:rsidRPr="00846944" w:rsidRDefault="00F405DD" w:rsidP="005539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2.10.</w:t>
      </w:r>
      <w:r w:rsidR="00317790" w:rsidRPr="00846944">
        <w:rPr>
          <w:rFonts w:cs="Times New Roman"/>
          <w:i/>
          <w:sz w:val="28"/>
          <w:szCs w:val="28"/>
          <w:lang w:val="ru-RU"/>
        </w:rPr>
        <w:t>Последний школьный экзамен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553993" w:rsidRPr="00846944">
        <w:rPr>
          <w:rFonts w:cs="Times New Roman"/>
          <w:sz w:val="28"/>
          <w:szCs w:val="28"/>
        </w:rPr>
        <w:t xml:space="preserve"> Формирование грамматических навыков</w:t>
      </w:r>
      <w:r w:rsidR="00553993" w:rsidRPr="00846944">
        <w:rPr>
          <w:rFonts w:cs="Times New Roman"/>
          <w:sz w:val="28"/>
          <w:szCs w:val="28"/>
          <w:lang w:val="ru-RU"/>
        </w:rPr>
        <w:t>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2.11.</w:t>
      </w:r>
      <w:r w:rsidR="00317790" w:rsidRPr="00846944">
        <w:rPr>
          <w:rFonts w:cs="Times New Roman"/>
          <w:i/>
          <w:sz w:val="28"/>
          <w:szCs w:val="28"/>
          <w:lang w:val="ru-RU"/>
        </w:rPr>
        <w:t>Будущее школ России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раздела, развитие умений письменной речи.</w:t>
      </w:r>
    </w:p>
    <w:p w:rsidR="00553993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2.12.</w:t>
      </w:r>
      <w:r w:rsidR="00317790" w:rsidRPr="00846944">
        <w:rPr>
          <w:rFonts w:cs="Times New Roman"/>
          <w:i/>
          <w:sz w:val="28"/>
          <w:szCs w:val="28"/>
          <w:lang w:val="ru-RU"/>
        </w:rPr>
        <w:t>К какому типу школьника ты принадлежишь: тест и рекомендации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Формирование грамматических навыков</w:t>
      </w:r>
    </w:p>
    <w:p w:rsidR="00317790" w:rsidRPr="00846944" w:rsidRDefault="00553993" w:rsidP="0055399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развитие умений письменной речи.</w:t>
      </w:r>
    </w:p>
    <w:p w:rsidR="00317790" w:rsidRPr="00846944" w:rsidRDefault="00F405DD" w:rsidP="005539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2.13.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письма.</w:t>
      </w:r>
      <w:r w:rsidR="00B94CAA" w:rsidRPr="00846944">
        <w:rPr>
          <w:rFonts w:cs="Times New Roman"/>
          <w:bCs/>
          <w:sz w:val="28"/>
          <w:szCs w:val="28"/>
        </w:rPr>
        <w:t xml:space="preserve"> Н</w:t>
      </w:r>
      <w:r w:rsidR="00B94CAA" w:rsidRPr="00846944">
        <w:rPr>
          <w:rFonts w:cs="Times New Roman"/>
          <w:sz w:val="28"/>
          <w:szCs w:val="28"/>
        </w:rPr>
        <w:t xml:space="preserve">аписать </w:t>
      </w:r>
      <w:r w:rsidR="00B94CAA" w:rsidRPr="00846944">
        <w:rPr>
          <w:rFonts w:cs="Times New Roman"/>
          <w:sz w:val="28"/>
          <w:szCs w:val="28"/>
          <w:lang w:val="ru-RU"/>
        </w:rPr>
        <w:t>эссе</w:t>
      </w:r>
      <w:r w:rsidR="00B94CAA" w:rsidRPr="00846944">
        <w:rPr>
          <w:rFonts w:cs="Times New Roman"/>
          <w:sz w:val="28"/>
          <w:szCs w:val="28"/>
        </w:rPr>
        <w:t>, используя изученный материал, соблюдая нормы оформления.</w:t>
      </w:r>
    </w:p>
    <w:p w:rsidR="00317790" w:rsidRPr="00846944" w:rsidRDefault="00F405DD" w:rsidP="005539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2.14.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аудирования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cs="Times New Roman"/>
          <w:sz w:val="28"/>
          <w:szCs w:val="28"/>
        </w:rPr>
        <w:t xml:space="preserve"> Слушать и понимать текст, </w:t>
      </w:r>
      <w:r w:rsidR="00B94CAA" w:rsidRPr="00846944">
        <w:rPr>
          <w:rFonts w:cs="Times New Roman"/>
          <w:sz w:val="28"/>
          <w:szCs w:val="28"/>
          <w:lang w:val="ru-RU"/>
        </w:rPr>
        <w:t>выполнить задания по прослушанному тексту.</w:t>
      </w:r>
    </w:p>
    <w:p w:rsidR="00317790" w:rsidRPr="00846944" w:rsidRDefault="00F405DD" w:rsidP="005539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2.15.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чтения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cs="Times New Roman"/>
          <w:sz w:val="28"/>
          <w:szCs w:val="28"/>
        </w:rPr>
        <w:t xml:space="preserve"> Читать текст с пониманием основного содержания, выбрать правильный ответ на вопрос.</w:t>
      </w:r>
    </w:p>
    <w:p w:rsidR="00317790" w:rsidRPr="00846944" w:rsidRDefault="00F405DD" w:rsidP="0055399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2.16.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говорения.</w:t>
      </w:r>
      <w:r w:rsidR="00B94CAA" w:rsidRPr="00846944">
        <w:rPr>
          <w:rFonts w:cs="Times New Roman"/>
          <w:bCs/>
          <w:sz w:val="28"/>
          <w:szCs w:val="28"/>
        </w:rPr>
        <w:t xml:space="preserve"> Высказываться на заданную тему, опираясь на план, используя изученный лексико-грамматический материал; вести диалог-расспрос  с одноклассником на заданную тему.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2.17.</w:t>
      </w:r>
      <w:r w:rsidR="00317790" w:rsidRPr="00846944">
        <w:rPr>
          <w:rFonts w:cs="Times New Roman"/>
          <w:i/>
          <w:sz w:val="28"/>
          <w:szCs w:val="28"/>
          <w:lang w:val="ru-RU"/>
        </w:rPr>
        <w:t>Альтернатива: традиционные или виртуальные университеты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развитие лексических навыков.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2.18.</w:t>
      </w:r>
      <w:r w:rsidR="00317790" w:rsidRPr="00846944">
        <w:rPr>
          <w:rFonts w:cs="Times New Roman"/>
          <w:i/>
          <w:sz w:val="28"/>
          <w:szCs w:val="28"/>
          <w:lang w:val="ru-RU"/>
        </w:rPr>
        <w:t>Отличия разных типов образования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развитие лексических навыков.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2.19.</w:t>
      </w:r>
      <w:r w:rsidR="00317790" w:rsidRPr="00846944">
        <w:rPr>
          <w:rFonts w:cs="Times New Roman"/>
          <w:i/>
          <w:sz w:val="28"/>
          <w:szCs w:val="28"/>
          <w:lang w:val="ru-RU"/>
        </w:rPr>
        <w:t xml:space="preserve"> «Вторая жизнь» – шанс для многих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Формирование грамматических навыков, развитие умений письменной речи.</w:t>
      </w:r>
    </w:p>
    <w:p w:rsidR="00317790" w:rsidRPr="00846944" w:rsidRDefault="00F405DD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2.20.</w:t>
      </w:r>
      <w:r w:rsidR="00317790" w:rsidRPr="00846944">
        <w:rPr>
          <w:rFonts w:cs="Times New Roman"/>
          <w:i/>
          <w:sz w:val="28"/>
          <w:szCs w:val="28"/>
          <w:lang w:val="ru-RU"/>
        </w:rPr>
        <w:t>Непрерывное учение как условие успешности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="00553993" w:rsidRPr="00846944">
        <w:rPr>
          <w:rFonts w:cs="Times New Roman"/>
          <w:i/>
          <w:sz w:val="28"/>
          <w:szCs w:val="28"/>
          <w:lang w:val="ru-RU"/>
        </w:rPr>
        <w:t xml:space="preserve"> 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Развитие умений письменной речи обобщение и закрепление материала раздела.</w:t>
      </w:r>
    </w:p>
    <w:p w:rsidR="00553993" w:rsidRPr="00846944" w:rsidRDefault="00553993" w:rsidP="00553993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2.21.Образование в XXI веке</w:t>
      </w:r>
      <w:r w:rsidR="00B94CAA" w:rsidRPr="00846944">
        <w:rPr>
          <w:rFonts w:cs="Times New Roman"/>
          <w:i/>
          <w:sz w:val="28"/>
          <w:szCs w:val="28"/>
          <w:lang w:val="ru-RU"/>
        </w:rPr>
        <w:t>.</w:t>
      </w:r>
      <w:r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письменной речи, обобщение и закрепление материала раздела.</w:t>
      </w:r>
    </w:p>
    <w:p w:rsidR="00317790" w:rsidRPr="00846944" w:rsidRDefault="00317790" w:rsidP="0031779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05DD" w:rsidRPr="00846944" w:rsidRDefault="00F405DD" w:rsidP="0031779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F06A7" w:rsidRPr="00846944" w:rsidRDefault="00A4243E" w:rsidP="001D006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46944">
        <w:rPr>
          <w:rFonts w:cs="Times New Roman"/>
          <w:b/>
          <w:bCs/>
          <w:sz w:val="28"/>
          <w:szCs w:val="28"/>
        </w:rPr>
        <w:t>Раздел 3</w:t>
      </w:r>
      <w:r w:rsidRPr="00846944">
        <w:rPr>
          <w:rFonts w:cs="Times New Roman"/>
          <w:b/>
          <w:bCs/>
          <w:sz w:val="28"/>
          <w:szCs w:val="28"/>
          <w:lang w:val="ru-RU"/>
        </w:rPr>
        <w:t xml:space="preserve">: </w:t>
      </w:r>
      <w:r w:rsidR="004F06A7" w:rsidRPr="00846944">
        <w:rPr>
          <w:rFonts w:cs="Times New Roman"/>
          <w:b/>
          <w:bCs/>
          <w:sz w:val="28"/>
          <w:szCs w:val="28"/>
        </w:rPr>
        <w:t xml:space="preserve">Вперед в новый мир. </w:t>
      </w:r>
      <w:r w:rsidR="002422B2" w:rsidRPr="00846944">
        <w:rPr>
          <w:rFonts w:cs="Times New Roman"/>
          <w:b/>
          <w:bCs/>
          <w:sz w:val="28"/>
          <w:szCs w:val="28"/>
          <w:lang w:val="ru-RU"/>
        </w:rPr>
        <w:t>(33 часа)</w:t>
      </w:r>
    </w:p>
    <w:p w:rsidR="00F405DD" w:rsidRPr="00846944" w:rsidRDefault="00F405DD" w:rsidP="001D006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317790" w:rsidRPr="00846944" w:rsidRDefault="00F405DD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3.1.</w:t>
      </w:r>
      <w:r w:rsidR="00317790" w:rsidRPr="00846944">
        <w:rPr>
          <w:rFonts w:cs="Times New Roman"/>
          <w:i/>
          <w:sz w:val="28"/>
          <w:szCs w:val="28"/>
          <w:lang w:val="ru-RU"/>
        </w:rPr>
        <w:t>Современные технологии: насколько от них зависит человек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говорения, повторение и расширение лексического запаса, повторение и обобщение настоящего и прошедшего времени для описания ситуации в прошлом и сравнения ее с настоящим.</w:t>
      </w:r>
    </w:p>
    <w:p w:rsidR="00317790" w:rsidRPr="00846944" w:rsidRDefault="00F405DD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3.2.</w:t>
      </w:r>
      <w:r w:rsidR="00317790" w:rsidRPr="00846944">
        <w:rPr>
          <w:rFonts w:cs="Times New Roman"/>
          <w:i/>
          <w:sz w:val="28"/>
          <w:szCs w:val="28"/>
          <w:lang w:val="ru-RU"/>
        </w:rPr>
        <w:t>Современные виды связи в жизни подростков в США.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развитие умений говорения.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3.3.</w:t>
      </w:r>
      <w:r w:rsidR="00317790" w:rsidRPr="00846944">
        <w:rPr>
          <w:rFonts w:cs="Times New Roman"/>
          <w:i/>
          <w:sz w:val="28"/>
          <w:szCs w:val="28"/>
          <w:lang w:val="ru-RU"/>
        </w:rPr>
        <w:t>Современные виды связи в жизни подростков в России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развитие умений говорения.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3.4.</w:t>
      </w:r>
      <w:r w:rsidR="00317790" w:rsidRPr="00846944">
        <w:rPr>
          <w:rFonts w:cs="Times New Roman"/>
          <w:i/>
          <w:sz w:val="28"/>
          <w:szCs w:val="28"/>
          <w:lang w:val="ru-RU"/>
        </w:rPr>
        <w:t>Прогнозы на будущее: грядущи</w:t>
      </w:r>
      <w:r w:rsidR="00F405DD" w:rsidRPr="00846944">
        <w:rPr>
          <w:rFonts w:cs="Times New Roman"/>
          <w:i/>
          <w:sz w:val="28"/>
          <w:szCs w:val="28"/>
          <w:lang w:val="ru-RU"/>
        </w:rPr>
        <w:t>е технологии, предсказываемые тинэйджерами</w:t>
      </w:r>
      <w:r w:rsidR="00317790" w:rsidRPr="00846944">
        <w:rPr>
          <w:rFonts w:cs="Times New Roman"/>
          <w:i/>
          <w:sz w:val="28"/>
          <w:szCs w:val="28"/>
          <w:lang w:val="ru-RU"/>
        </w:rPr>
        <w:t xml:space="preserve"> 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553993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Введение и отработка клише и конструкций для описания будущего,развитие умений чтения, развитие умений работы в парах.</w:t>
      </w:r>
      <w:r w:rsidR="00317790" w:rsidRPr="00846944">
        <w:rPr>
          <w:rFonts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05DD" w:rsidRPr="00846944">
        <w:rPr>
          <w:rFonts w:cs="Times New Roman"/>
          <w:i/>
          <w:sz w:val="28"/>
          <w:szCs w:val="28"/>
          <w:lang w:val="ru-RU"/>
        </w:rPr>
        <w:t xml:space="preserve">                          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3.5.</w:t>
      </w:r>
      <w:r w:rsidR="00317790" w:rsidRPr="00846944">
        <w:rPr>
          <w:rFonts w:cs="Times New Roman"/>
          <w:i/>
          <w:sz w:val="28"/>
          <w:szCs w:val="28"/>
          <w:lang w:val="ru-RU"/>
        </w:rPr>
        <w:t>Проект «Капсула времени»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раздела, повторение грамматики.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3.6.</w:t>
      </w:r>
      <w:r w:rsidR="00F405DD" w:rsidRPr="00846944">
        <w:rPr>
          <w:rFonts w:cs="Times New Roman"/>
          <w:i/>
          <w:sz w:val="28"/>
          <w:szCs w:val="28"/>
          <w:lang w:val="ru-RU"/>
        </w:rPr>
        <w:t>Незаурядные умы человечества.</w:t>
      </w:r>
      <w:r w:rsidR="0035292B" w:rsidRPr="00846944">
        <w:rPr>
          <w:rFonts w:cs="Times New Roman"/>
          <w:i/>
          <w:sz w:val="28"/>
          <w:szCs w:val="28"/>
          <w:lang w:val="ru-RU"/>
        </w:rPr>
        <w:t xml:space="preserve"> 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Развитие умений чтения, развитие умений говорения.</w:t>
      </w:r>
      <w:r w:rsidR="00317790" w:rsidRPr="00846944">
        <w:rPr>
          <w:rFonts w:cs="Times New Roman"/>
          <w:i/>
          <w:sz w:val="28"/>
          <w:szCs w:val="28"/>
          <w:lang w:val="ru-RU"/>
        </w:rPr>
        <w:t xml:space="preserve">                                   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3.7.</w:t>
      </w:r>
      <w:r w:rsidR="00317790" w:rsidRPr="00846944">
        <w:rPr>
          <w:rFonts w:cs="Times New Roman"/>
          <w:i/>
          <w:sz w:val="28"/>
          <w:szCs w:val="28"/>
          <w:lang w:val="ru-RU"/>
        </w:rPr>
        <w:t>Из биографии знаменитого британского инженера И.К. Брунела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развитие умений говорения.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3.8.</w:t>
      </w:r>
      <w:r w:rsidR="00317790" w:rsidRPr="00846944">
        <w:rPr>
          <w:rFonts w:cs="Times New Roman"/>
          <w:i/>
          <w:sz w:val="28"/>
          <w:szCs w:val="28"/>
          <w:lang w:val="ru-RU"/>
        </w:rPr>
        <w:t>Биография известной личности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Ознакомление </w:t>
      </w:r>
      <w:r w:rsidR="0035292B" w:rsidRPr="00846944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граммат. </w:t>
      </w:r>
      <w:r w:rsidR="0035292B" w:rsidRPr="00846944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Past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35292B" w:rsidRPr="00846944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Perfect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35292B" w:rsidRPr="00846944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Passive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развитие умений работы в группах.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3.9.</w:t>
      </w:r>
      <w:r w:rsidR="00317790" w:rsidRPr="00846944">
        <w:rPr>
          <w:rFonts w:cs="Times New Roman"/>
          <w:i/>
          <w:sz w:val="28"/>
          <w:szCs w:val="28"/>
          <w:lang w:val="ru-RU"/>
        </w:rPr>
        <w:t>Плюсы и минусы инженерных профессий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раздела, повторение грамматики.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3.10.</w:t>
      </w:r>
      <w:r w:rsidR="00317790" w:rsidRPr="00846944">
        <w:rPr>
          <w:rFonts w:cs="Times New Roman"/>
          <w:i/>
          <w:sz w:val="28"/>
          <w:szCs w:val="28"/>
          <w:lang w:val="ru-RU"/>
        </w:rPr>
        <w:t>Учись мыслить как гений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 умения чтения, развитие лексических навыков, развитие критического мышления.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3.11.</w:t>
      </w:r>
      <w:r w:rsidR="00317790" w:rsidRPr="00846944">
        <w:rPr>
          <w:rFonts w:cs="Times New Roman"/>
          <w:i/>
          <w:sz w:val="28"/>
          <w:szCs w:val="28"/>
          <w:lang w:val="ru-RU"/>
        </w:rPr>
        <w:t>Наука или выдумка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аудирования, подготовка к экзамену, развитие критического мышления.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3.12.</w:t>
      </w:r>
      <w:r w:rsidR="00317790" w:rsidRPr="00846944">
        <w:rPr>
          <w:rFonts w:cs="Times New Roman"/>
          <w:i/>
          <w:sz w:val="28"/>
          <w:szCs w:val="28"/>
          <w:lang w:val="ru-RU"/>
        </w:rPr>
        <w:t xml:space="preserve">Секреты античного </w:t>
      </w:r>
      <w:r w:rsidR="00F405DD" w:rsidRPr="00846944">
        <w:rPr>
          <w:rFonts w:cs="Times New Roman"/>
          <w:i/>
          <w:sz w:val="28"/>
          <w:szCs w:val="28"/>
          <w:lang w:val="ru-RU"/>
        </w:rPr>
        <w:t>компьютера.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развитие лексических навыков, развитие умений работы со словарем.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3.13.</w:t>
      </w:r>
      <w:r w:rsidR="00317790" w:rsidRPr="00846944">
        <w:rPr>
          <w:rFonts w:cs="Times New Roman"/>
          <w:i/>
          <w:sz w:val="28"/>
          <w:szCs w:val="28"/>
          <w:lang w:val="ru-RU"/>
        </w:rPr>
        <w:t>Научные сенсации или мистификации: пришельцы на Земле, вечный двигатель и т.п.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раздела, повторение грамматики.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3.14.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Конференция: «Хотите – верьте, хотите – нет».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аудирования, подготовка к экзамену, развитие критического мышления.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3.15.</w:t>
      </w:r>
      <w:r w:rsidR="00317790" w:rsidRPr="00846944">
        <w:rPr>
          <w:rFonts w:cs="Times New Roman"/>
          <w:i/>
          <w:sz w:val="28"/>
          <w:szCs w:val="28"/>
          <w:lang w:val="ru-RU"/>
        </w:rPr>
        <w:t>Мечты о создании совершенного человека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 на примере художественного текста, развитие критического мышления.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3.16.</w:t>
      </w:r>
      <w:r w:rsidR="00317790" w:rsidRPr="00846944">
        <w:rPr>
          <w:rFonts w:cs="Times New Roman"/>
          <w:i/>
          <w:sz w:val="28"/>
          <w:szCs w:val="28"/>
          <w:lang w:val="ru-RU"/>
        </w:rPr>
        <w:t>Дискуссия: «Есть ли будущее у клонирования?»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говорения, повторение и расширение лексического запаса.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3.17.</w:t>
      </w:r>
      <w:r w:rsidR="00317790" w:rsidRPr="00846944">
        <w:rPr>
          <w:rFonts w:cs="Times New Roman"/>
          <w:i/>
          <w:sz w:val="28"/>
          <w:szCs w:val="28"/>
          <w:lang w:val="ru-RU"/>
        </w:rPr>
        <w:t>Медицина: традиции и новые технологии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развитие лексических навыков.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3.18.</w:t>
      </w:r>
      <w:r w:rsidR="00317790" w:rsidRPr="00846944">
        <w:rPr>
          <w:rFonts w:cs="Times New Roman"/>
          <w:i/>
          <w:sz w:val="28"/>
          <w:szCs w:val="28"/>
          <w:lang w:val="ru-RU"/>
        </w:rPr>
        <w:t>Генно-модифицированные продукты: «за» и «против»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аудирования,подготовка к экзамену, развитие критического мышления.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3.19.</w:t>
      </w:r>
      <w:r w:rsidR="00317790" w:rsidRPr="00846944">
        <w:rPr>
          <w:rFonts w:cs="Times New Roman"/>
          <w:i/>
          <w:sz w:val="28"/>
          <w:szCs w:val="28"/>
          <w:lang w:val="ru-RU"/>
        </w:rPr>
        <w:t>Энциклопедия народных рецептов: как лечиться от простуды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раздела, развитие умений неподготовленной устной речи, развитие критического мышления.</w:t>
      </w:r>
    </w:p>
    <w:p w:rsidR="00317790" w:rsidRPr="00846944" w:rsidRDefault="00505620" w:rsidP="00846944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3.20.</w:t>
      </w:r>
      <w:r w:rsidR="00317790" w:rsidRPr="00846944">
        <w:rPr>
          <w:rFonts w:cs="Times New Roman"/>
          <w:i/>
          <w:sz w:val="28"/>
          <w:szCs w:val="28"/>
          <w:lang w:val="ru-RU"/>
        </w:rPr>
        <w:t>Домашняя или высокотехнологичная медицина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Формирование навыков диалогической речи, развитие умений письменной речи.</w:t>
      </w:r>
    </w:p>
    <w:p w:rsidR="00317790" w:rsidRPr="00846944" w:rsidRDefault="00505620" w:rsidP="00A424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3.21.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письма.</w:t>
      </w:r>
      <w:r w:rsidR="00B94CAA" w:rsidRPr="00846944">
        <w:rPr>
          <w:rFonts w:cs="Times New Roman"/>
          <w:bCs/>
          <w:sz w:val="28"/>
          <w:szCs w:val="28"/>
        </w:rPr>
        <w:t xml:space="preserve"> Н</w:t>
      </w:r>
      <w:r w:rsidR="00B94CAA" w:rsidRPr="00846944">
        <w:rPr>
          <w:rFonts w:cs="Times New Roman"/>
          <w:sz w:val="28"/>
          <w:szCs w:val="28"/>
        </w:rPr>
        <w:t xml:space="preserve">аписать </w:t>
      </w:r>
      <w:r w:rsidR="00B94CAA" w:rsidRPr="00846944">
        <w:rPr>
          <w:rFonts w:cs="Times New Roman"/>
          <w:sz w:val="28"/>
          <w:szCs w:val="28"/>
          <w:lang w:val="ru-RU"/>
        </w:rPr>
        <w:t>эссе</w:t>
      </w:r>
      <w:r w:rsidR="00B94CAA" w:rsidRPr="00846944">
        <w:rPr>
          <w:rFonts w:cs="Times New Roman"/>
          <w:sz w:val="28"/>
          <w:szCs w:val="28"/>
        </w:rPr>
        <w:t>, используя изученный материал, соблюдая нормы оформления.</w:t>
      </w:r>
    </w:p>
    <w:p w:rsidR="00317790" w:rsidRPr="00846944" w:rsidRDefault="00505620" w:rsidP="00A424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3.22.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аудирования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cs="Times New Roman"/>
          <w:sz w:val="28"/>
          <w:szCs w:val="28"/>
        </w:rPr>
        <w:t xml:space="preserve"> Слушать и понимать текст, </w:t>
      </w:r>
      <w:r w:rsidR="00B94CAA" w:rsidRPr="00846944">
        <w:rPr>
          <w:rFonts w:cs="Times New Roman"/>
          <w:sz w:val="28"/>
          <w:szCs w:val="28"/>
          <w:lang w:val="ru-RU"/>
        </w:rPr>
        <w:t>выполнить задания по прослушанному тексту.</w:t>
      </w:r>
    </w:p>
    <w:p w:rsidR="00317790" w:rsidRPr="00846944" w:rsidRDefault="00505620" w:rsidP="00A424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3.23.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чтения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cs="Times New Roman"/>
          <w:sz w:val="28"/>
          <w:szCs w:val="28"/>
        </w:rPr>
        <w:t xml:space="preserve"> Читать текст с пониманием основного содержания, выбрать правильный ответ на вопрос.</w:t>
      </w:r>
    </w:p>
    <w:p w:rsidR="00317790" w:rsidRPr="00846944" w:rsidRDefault="00505620" w:rsidP="00A424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3.24.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говорения.</w:t>
      </w:r>
      <w:r w:rsidR="00B94CAA" w:rsidRPr="00846944">
        <w:rPr>
          <w:rFonts w:cs="Times New Roman"/>
          <w:bCs/>
          <w:sz w:val="28"/>
          <w:szCs w:val="28"/>
        </w:rPr>
        <w:t xml:space="preserve"> Высказываться на заданную тему, опираясь на план, используя изученный лексико-грамматический материал; вести диалог-расспрос  с одноклассником на заданную тему.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3.25.</w:t>
      </w:r>
      <w:r w:rsidR="00317790" w:rsidRPr="00846944">
        <w:rPr>
          <w:rFonts w:cs="Times New Roman"/>
          <w:i/>
          <w:sz w:val="28"/>
          <w:szCs w:val="28"/>
          <w:lang w:val="ru-RU"/>
        </w:rPr>
        <w:t>Современные технологии и окружающая среда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развитие умений говорения.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3.26.</w:t>
      </w:r>
      <w:r w:rsidR="00317790" w:rsidRPr="00846944">
        <w:rPr>
          <w:rFonts w:cs="Times New Roman"/>
          <w:i/>
          <w:sz w:val="28"/>
          <w:szCs w:val="28"/>
          <w:lang w:val="ru-RU"/>
        </w:rPr>
        <w:t>Окружающая среда и крупные производства</w:t>
      </w:r>
      <w:r w:rsidR="0035292B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Формирование навыков диалогической речи, развитие умений письменной речи.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3.27.</w:t>
      </w:r>
      <w:r w:rsidR="00317790" w:rsidRPr="00846944">
        <w:rPr>
          <w:rFonts w:cs="Times New Roman"/>
          <w:i/>
          <w:sz w:val="28"/>
          <w:szCs w:val="28"/>
          <w:lang w:val="ru-RU"/>
        </w:rPr>
        <w:t>Охрана окружающей среды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развитие лексических навыков.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3.28.</w:t>
      </w:r>
      <w:r w:rsidR="00317790" w:rsidRPr="00846944">
        <w:rPr>
          <w:rFonts w:cs="Times New Roman"/>
          <w:i/>
          <w:sz w:val="28"/>
          <w:szCs w:val="28"/>
          <w:lang w:val="ru-RU"/>
        </w:rPr>
        <w:t>Любопытные факты об интернете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аудирования, подготовка к экзамену, развитие критического мышления.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3.29.</w:t>
      </w:r>
      <w:r w:rsidR="00317790" w:rsidRPr="00846944">
        <w:rPr>
          <w:rFonts w:cs="Times New Roman"/>
          <w:i/>
          <w:sz w:val="28"/>
          <w:szCs w:val="28"/>
          <w:lang w:val="ru-RU"/>
        </w:rPr>
        <w:t>Интернет в жизни современного поколения: «за» и «против»</w:t>
      </w:r>
      <w:r w:rsidR="00F405DD" w:rsidRPr="00846944">
        <w:rPr>
          <w:rFonts w:cs="Times New Roman"/>
          <w:i/>
          <w:sz w:val="28"/>
          <w:szCs w:val="28"/>
          <w:lang w:val="ru-RU"/>
        </w:rPr>
        <w:t>.</w:t>
      </w:r>
      <w:r w:rsidR="0035292B" w:rsidRPr="00846944">
        <w:rPr>
          <w:rFonts w:cs="Times New Roman"/>
          <w:i/>
          <w:sz w:val="28"/>
          <w:szCs w:val="28"/>
          <w:lang w:val="ru-RU"/>
        </w:rPr>
        <w:t xml:space="preserve"> 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Обобщение и закрепление материала раздела, повторение грамматики.</w:t>
      </w:r>
    </w:p>
    <w:p w:rsidR="00317790" w:rsidRPr="00846944" w:rsidRDefault="00505620" w:rsidP="00A4243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3.30.</w:t>
      </w:r>
      <w:r w:rsidR="00317790" w:rsidRPr="00846944">
        <w:rPr>
          <w:rFonts w:cs="Times New Roman"/>
          <w:i/>
          <w:sz w:val="28"/>
          <w:szCs w:val="28"/>
          <w:lang w:val="ru-RU"/>
        </w:rPr>
        <w:t>Проект: «Как интернет влияет на твою жизнь?»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раздела, повторение грамматики.</w:t>
      </w:r>
    </w:p>
    <w:p w:rsidR="00317790" w:rsidRPr="00846944" w:rsidRDefault="00505620" w:rsidP="00A4243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3.31.</w:t>
      </w:r>
      <w:r w:rsidR="00317790" w:rsidRPr="00846944">
        <w:rPr>
          <w:rFonts w:cs="Times New Roman"/>
          <w:i/>
          <w:sz w:val="28"/>
          <w:szCs w:val="28"/>
          <w:lang w:val="ru-RU"/>
        </w:rPr>
        <w:t>Повторение. Выполнение  тестовых заданий по грамматике.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раздела, повторение грамматики.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3.32.</w:t>
      </w:r>
      <w:r w:rsidR="00317790" w:rsidRPr="00846944">
        <w:rPr>
          <w:rFonts w:cs="Times New Roman"/>
          <w:i/>
          <w:sz w:val="28"/>
          <w:szCs w:val="28"/>
          <w:lang w:val="ru-RU"/>
        </w:rPr>
        <w:t>Повторение. Выполнение  лексико-грамматических тестов.</w:t>
      </w:r>
      <w:r w:rsidR="0035292B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развитие умений говорения.</w:t>
      </w:r>
    </w:p>
    <w:p w:rsidR="004F06A7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3.33.</w:t>
      </w:r>
      <w:r w:rsidR="00317790" w:rsidRPr="00846944">
        <w:rPr>
          <w:rFonts w:cs="Times New Roman"/>
          <w:i/>
          <w:sz w:val="28"/>
          <w:szCs w:val="28"/>
          <w:lang w:val="ru-RU"/>
        </w:rPr>
        <w:t>Пов</w:t>
      </w:r>
      <w:r w:rsidR="00CB05A4" w:rsidRPr="00846944">
        <w:rPr>
          <w:rFonts w:cs="Times New Roman"/>
          <w:i/>
          <w:sz w:val="28"/>
          <w:szCs w:val="28"/>
          <w:lang w:val="ru-RU"/>
        </w:rPr>
        <w:t>торение.</w:t>
      </w:r>
      <w:r w:rsidR="00A4243E" w:rsidRPr="00846944">
        <w:rPr>
          <w:rFonts w:cs="Times New Roman"/>
          <w:i/>
          <w:sz w:val="28"/>
          <w:szCs w:val="28"/>
          <w:lang w:val="ru-RU"/>
        </w:rPr>
        <w:t xml:space="preserve"> </w:t>
      </w:r>
      <w:r w:rsidR="00317790" w:rsidRPr="00846944">
        <w:rPr>
          <w:rFonts w:cs="Times New Roman"/>
          <w:i/>
          <w:sz w:val="28"/>
          <w:szCs w:val="28"/>
          <w:lang w:val="ru-RU"/>
        </w:rPr>
        <w:t>Просмотр фильма на английском языке с обс</w:t>
      </w:r>
      <w:r w:rsidR="00F405DD" w:rsidRPr="00846944">
        <w:rPr>
          <w:rFonts w:cs="Times New Roman"/>
          <w:i/>
          <w:sz w:val="28"/>
          <w:szCs w:val="28"/>
          <w:lang w:val="ru-RU"/>
        </w:rPr>
        <w:t>уждением.</w:t>
      </w:r>
      <w:r w:rsidR="007C480A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развитие лексических навыков.</w:t>
      </w:r>
    </w:p>
    <w:p w:rsidR="00F405DD" w:rsidRPr="00846944" w:rsidRDefault="00F405DD" w:rsidP="00A4243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5BC9" w:rsidRPr="00846944" w:rsidRDefault="004F06A7" w:rsidP="00A4243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46944">
        <w:rPr>
          <w:rFonts w:cs="Times New Roman"/>
          <w:b/>
          <w:bCs/>
          <w:sz w:val="28"/>
          <w:szCs w:val="28"/>
        </w:rPr>
        <w:t>Раздел 4:</w:t>
      </w:r>
      <w:r w:rsidR="00A4243E" w:rsidRPr="0084694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46944">
        <w:rPr>
          <w:rFonts w:cs="Times New Roman"/>
          <w:b/>
          <w:bCs/>
          <w:sz w:val="28"/>
          <w:szCs w:val="28"/>
        </w:rPr>
        <w:t xml:space="preserve">Откуда ты? </w:t>
      </w:r>
      <w:r w:rsidR="002E771B" w:rsidRPr="00846944">
        <w:rPr>
          <w:rFonts w:cs="Times New Roman"/>
          <w:b/>
          <w:bCs/>
          <w:sz w:val="28"/>
          <w:szCs w:val="28"/>
          <w:lang w:val="ru-RU"/>
        </w:rPr>
        <w:t>(24 часа)</w:t>
      </w:r>
    </w:p>
    <w:p w:rsidR="00505620" w:rsidRPr="00846944" w:rsidRDefault="00505620" w:rsidP="00A4243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4.1.</w:t>
      </w:r>
      <w:r w:rsidR="00317790" w:rsidRPr="00846944">
        <w:rPr>
          <w:rFonts w:cs="Times New Roman"/>
          <w:i/>
          <w:sz w:val="28"/>
          <w:szCs w:val="28"/>
          <w:lang w:val="ru-RU"/>
        </w:rPr>
        <w:t>Город и село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Формирование навыков диалогической речи, развитие умений письменной речи.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4.2.</w:t>
      </w:r>
      <w:r w:rsidR="00317790" w:rsidRPr="00846944">
        <w:rPr>
          <w:rFonts w:cs="Times New Roman"/>
          <w:i/>
          <w:sz w:val="28"/>
          <w:szCs w:val="28"/>
          <w:lang w:val="ru-RU"/>
        </w:rPr>
        <w:t>Чем от</w:t>
      </w:r>
      <w:r w:rsidR="00A4243E" w:rsidRPr="00846944">
        <w:rPr>
          <w:rFonts w:cs="Times New Roman"/>
          <w:i/>
          <w:sz w:val="28"/>
          <w:szCs w:val="28"/>
          <w:lang w:val="ru-RU"/>
        </w:rPr>
        <w:t>личаются люди в городе и селе?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развитие умений говорения.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4.3.</w:t>
      </w:r>
      <w:r w:rsidR="00317790" w:rsidRPr="00846944">
        <w:rPr>
          <w:rFonts w:cs="Times New Roman"/>
          <w:i/>
          <w:sz w:val="28"/>
          <w:szCs w:val="28"/>
          <w:lang w:val="ru-RU"/>
        </w:rPr>
        <w:t>Место, где ты живёшь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раздела, повторение грамматики.</w:t>
      </w:r>
    </w:p>
    <w:p w:rsidR="00F405DD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4.4.</w:t>
      </w:r>
      <w:r w:rsidR="00F405DD" w:rsidRPr="00846944">
        <w:rPr>
          <w:rFonts w:cs="Times New Roman"/>
          <w:i/>
          <w:sz w:val="28"/>
          <w:szCs w:val="28"/>
          <w:lang w:val="ru-RU"/>
        </w:rPr>
        <w:t>Будущее города и села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развитие умений говорения.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4.5.</w:t>
      </w:r>
      <w:r w:rsidR="00317790" w:rsidRPr="00846944">
        <w:rPr>
          <w:rFonts w:cs="Times New Roman"/>
          <w:i/>
          <w:sz w:val="28"/>
          <w:szCs w:val="28"/>
          <w:lang w:val="ru-RU"/>
        </w:rPr>
        <w:t>Интересы и увлечения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говорения, использование интернета в обучении английскому языку.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4.6.</w:t>
      </w:r>
      <w:r w:rsidR="00317790" w:rsidRPr="00846944">
        <w:rPr>
          <w:rFonts w:cs="Times New Roman"/>
          <w:i/>
          <w:sz w:val="28"/>
          <w:szCs w:val="28"/>
          <w:lang w:val="ru-RU"/>
        </w:rPr>
        <w:t>«Скрытые правила поведения англичан» (из книги К.Фокс)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Введение и отработка клише и конструкций для описания будущего, развитие умений чтения, развитие умений работы в парах.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4.7.</w:t>
      </w:r>
      <w:r w:rsidR="00317790" w:rsidRPr="00846944">
        <w:rPr>
          <w:rFonts w:cs="Times New Roman"/>
          <w:i/>
          <w:sz w:val="28"/>
          <w:szCs w:val="28"/>
          <w:lang w:val="ru-RU"/>
        </w:rPr>
        <w:t>Твои увлечения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развитие лексических навыков.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4.8.</w:t>
      </w:r>
      <w:r w:rsidR="00317790" w:rsidRPr="00846944">
        <w:rPr>
          <w:rFonts w:cs="Times New Roman"/>
          <w:i/>
          <w:sz w:val="28"/>
          <w:szCs w:val="28"/>
          <w:lang w:val="ru-RU"/>
        </w:rPr>
        <w:t>Учёные о пользе видеоигр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развитие умений говорения.</w:t>
      </w:r>
    </w:p>
    <w:p w:rsidR="00317790" w:rsidRPr="00846944" w:rsidRDefault="00505620" w:rsidP="00A424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4.9.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письма.</w:t>
      </w:r>
      <w:r w:rsidR="00B94CAA" w:rsidRPr="00846944">
        <w:rPr>
          <w:rFonts w:cs="Times New Roman"/>
          <w:bCs/>
          <w:sz w:val="28"/>
          <w:szCs w:val="28"/>
        </w:rPr>
        <w:t xml:space="preserve"> Н</w:t>
      </w:r>
      <w:r w:rsidR="00B94CAA" w:rsidRPr="00846944">
        <w:rPr>
          <w:rFonts w:cs="Times New Roman"/>
          <w:sz w:val="28"/>
          <w:szCs w:val="28"/>
        </w:rPr>
        <w:t xml:space="preserve">аписать </w:t>
      </w:r>
      <w:r w:rsidR="00B94CAA" w:rsidRPr="00846944">
        <w:rPr>
          <w:rFonts w:cs="Times New Roman"/>
          <w:sz w:val="28"/>
          <w:szCs w:val="28"/>
          <w:lang w:val="ru-RU"/>
        </w:rPr>
        <w:t>эссе</w:t>
      </w:r>
      <w:r w:rsidR="00B94CAA" w:rsidRPr="00846944">
        <w:rPr>
          <w:rFonts w:cs="Times New Roman"/>
          <w:sz w:val="28"/>
          <w:szCs w:val="28"/>
        </w:rPr>
        <w:t>, используя изученный материал, соблюдая нормы оформления.</w:t>
      </w:r>
    </w:p>
    <w:p w:rsidR="00317790" w:rsidRPr="00846944" w:rsidRDefault="00505620" w:rsidP="00A424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4.10.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аудирования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cs="Times New Roman"/>
          <w:sz w:val="28"/>
          <w:szCs w:val="28"/>
        </w:rPr>
        <w:t xml:space="preserve"> Слушать и понимать текст, </w:t>
      </w:r>
      <w:r w:rsidR="00B94CAA" w:rsidRPr="00846944">
        <w:rPr>
          <w:rFonts w:cs="Times New Roman"/>
          <w:sz w:val="28"/>
          <w:szCs w:val="28"/>
          <w:lang w:val="ru-RU"/>
        </w:rPr>
        <w:t>выполнить задания по прослушанному тексту.</w:t>
      </w:r>
    </w:p>
    <w:p w:rsidR="00317790" w:rsidRPr="00846944" w:rsidRDefault="00505620" w:rsidP="00A4243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4.11.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чтения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B94CAA" w:rsidRPr="00846944">
        <w:rPr>
          <w:rFonts w:cs="Times New Roman"/>
          <w:sz w:val="28"/>
          <w:szCs w:val="28"/>
        </w:rPr>
        <w:t xml:space="preserve"> Читать текст с пониманием основного содержания, выбрать правильный ответ на вопрос.</w:t>
      </w:r>
    </w:p>
    <w:p w:rsidR="00AF74CF" w:rsidRPr="00846944" w:rsidRDefault="00505620" w:rsidP="00A4243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4.12.</w:t>
      </w:r>
      <w:r w:rsidR="00317790" w:rsidRPr="00846944">
        <w:rPr>
          <w:rFonts w:cs="Times New Roman"/>
          <w:i/>
          <w:sz w:val="28"/>
          <w:szCs w:val="28"/>
          <w:lang w:val="ru-RU"/>
        </w:rPr>
        <w:t>Контроль навыков говорения.</w:t>
      </w:r>
      <w:r w:rsidR="00B94CAA" w:rsidRPr="00846944">
        <w:rPr>
          <w:rFonts w:cs="Times New Roman"/>
          <w:bCs/>
          <w:sz w:val="28"/>
          <w:szCs w:val="28"/>
        </w:rPr>
        <w:t xml:space="preserve"> Высказываться на заданную тему, опираясь на план, используя изученный лексико-грамматический материал; вести диалог-расспрос  с одноклассником на заданную тему.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4.13.</w:t>
      </w:r>
      <w:r w:rsidR="00317790" w:rsidRPr="00846944">
        <w:rPr>
          <w:rFonts w:cs="Times New Roman"/>
          <w:i/>
          <w:sz w:val="28"/>
          <w:szCs w:val="28"/>
          <w:lang w:val="ru-RU"/>
        </w:rPr>
        <w:t>Круг моих друзей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Обобщение и закрепление материала раздела, развитие умений неподготовленной устной речи, развитие критического мышления.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4.14.</w:t>
      </w:r>
      <w:r w:rsidR="00317790" w:rsidRPr="00846944">
        <w:rPr>
          <w:rFonts w:cs="Times New Roman"/>
          <w:i/>
          <w:sz w:val="28"/>
          <w:szCs w:val="28"/>
          <w:lang w:val="ru-RU"/>
        </w:rPr>
        <w:t>Рецепт дружбы и как стать хорошим другом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развитие умений говорения.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 xml:space="preserve">4.15.История Ромео и Джульетты. </w:t>
      </w:r>
      <w:r w:rsidR="00317790" w:rsidRPr="00846944">
        <w:rPr>
          <w:rFonts w:cs="Times New Roman"/>
          <w:i/>
          <w:sz w:val="28"/>
          <w:szCs w:val="28"/>
          <w:lang w:val="ru-RU"/>
        </w:rPr>
        <w:t>Проект  «О любви и дружбе»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развитие умений говорения.</w:t>
      </w:r>
    </w:p>
    <w:p w:rsidR="00317790" w:rsidRPr="00846944" w:rsidRDefault="00505620" w:rsidP="00A4243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4.16.</w:t>
      </w:r>
      <w:r w:rsidR="00317790" w:rsidRPr="00846944">
        <w:rPr>
          <w:rFonts w:cs="Times New Roman"/>
          <w:i/>
          <w:sz w:val="28"/>
          <w:szCs w:val="28"/>
          <w:lang w:val="ru-RU"/>
        </w:rPr>
        <w:t>Разные страны – разная жизнь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cs="Times New Roman"/>
          <w:sz w:val="28"/>
          <w:szCs w:val="28"/>
        </w:rPr>
        <w:t xml:space="preserve"> Обобщение и закрепление материала раздела</w:t>
      </w:r>
      <w:r w:rsidR="00A4243E" w:rsidRPr="00846944">
        <w:rPr>
          <w:rFonts w:cs="Times New Roman"/>
          <w:sz w:val="28"/>
          <w:szCs w:val="28"/>
          <w:lang w:val="ru-RU"/>
        </w:rPr>
        <w:t>.</w:t>
      </w:r>
    </w:p>
    <w:p w:rsidR="00317790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4.17.</w:t>
      </w:r>
      <w:r w:rsidR="00317790" w:rsidRPr="00846944">
        <w:rPr>
          <w:rFonts w:cs="Times New Roman"/>
          <w:i/>
          <w:sz w:val="28"/>
          <w:szCs w:val="28"/>
          <w:lang w:val="ru-RU"/>
        </w:rPr>
        <w:t>Восточный и западный стили жизни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говорения, использование интернета в обучении английскому языку.</w:t>
      </w:r>
    </w:p>
    <w:p w:rsidR="00F405DD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4.18.</w:t>
      </w:r>
      <w:r w:rsidR="00F405DD" w:rsidRPr="00846944">
        <w:rPr>
          <w:rFonts w:cs="Times New Roman"/>
          <w:i/>
          <w:sz w:val="28"/>
          <w:szCs w:val="28"/>
          <w:lang w:val="ru-RU"/>
        </w:rPr>
        <w:t>Влияние новых технологий на стиль жизни в разные времена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говорения и чтения, развитие лексических навыков.</w:t>
      </w:r>
    </w:p>
    <w:p w:rsidR="00F405DD" w:rsidRPr="00846944" w:rsidRDefault="00505620" w:rsidP="00A4243E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46944">
        <w:rPr>
          <w:rFonts w:cs="Times New Roman"/>
          <w:i/>
          <w:sz w:val="28"/>
          <w:szCs w:val="28"/>
          <w:lang w:val="ru-RU"/>
        </w:rPr>
        <w:t>4.19.</w:t>
      </w:r>
      <w:r w:rsidR="00F405DD" w:rsidRPr="00846944">
        <w:rPr>
          <w:rFonts w:cs="Times New Roman"/>
          <w:i/>
          <w:sz w:val="28"/>
          <w:szCs w:val="28"/>
          <w:lang w:val="ru-RU"/>
        </w:rPr>
        <w:t>Может ли современный человек жить в гармонии с природой?</w:t>
      </w:r>
      <w:r w:rsidR="00A4243E" w:rsidRPr="0084694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Развитие умений чтения, развитие умений говорения.</w:t>
      </w:r>
    </w:p>
    <w:p w:rsidR="00F405DD" w:rsidRPr="00846944" w:rsidRDefault="00505620" w:rsidP="00A4243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4.20.</w:t>
      </w:r>
      <w:r w:rsidR="00F405DD" w:rsidRPr="00846944">
        <w:rPr>
          <w:rFonts w:cs="Times New Roman"/>
          <w:i/>
          <w:sz w:val="28"/>
          <w:szCs w:val="28"/>
          <w:lang w:val="ru-RU"/>
        </w:rPr>
        <w:t>Твой стиль жизни во многом зависит от тебя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cs="Times New Roman"/>
          <w:sz w:val="28"/>
          <w:szCs w:val="28"/>
        </w:rPr>
        <w:t xml:space="preserve"> Обобщение и закрепление материала раздела</w:t>
      </w:r>
      <w:r w:rsidR="00A4243E" w:rsidRPr="00846944">
        <w:rPr>
          <w:rFonts w:cs="Times New Roman"/>
          <w:sz w:val="28"/>
          <w:szCs w:val="28"/>
          <w:lang w:val="ru-RU"/>
        </w:rPr>
        <w:t>.</w:t>
      </w:r>
    </w:p>
    <w:p w:rsidR="00F405DD" w:rsidRPr="00846944" w:rsidRDefault="00505620" w:rsidP="00A4243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4.21.</w:t>
      </w:r>
      <w:r w:rsidR="00F405DD" w:rsidRPr="00846944">
        <w:rPr>
          <w:rFonts w:cs="Times New Roman"/>
          <w:i/>
          <w:sz w:val="28"/>
          <w:szCs w:val="28"/>
          <w:lang w:val="ru-RU"/>
        </w:rPr>
        <w:t>Соблюдение традиций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cs="Times New Roman"/>
          <w:sz w:val="28"/>
          <w:szCs w:val="28"/>
        </w:rPr>
        <w:t xml:space="preserve"> Обобщение и закрепление материала раздела</w:t>
      </w:r>
      <w:r w:rsidR="00A4243E" w:rsidRPr="00846944">
        <w:rPr>
          <w:rFonts w:cs="Times New Roman"/>
          <w:sz w:val="28"/>
          <w:szCs w:val="28"/>
          <w:lang w:val="ru-RU"/>
        </w:rPr>
        <w:t>.</w:t>
      </w:r>
    </w:p>
    <w:p w:rsidR="00F405DD" w:rsidRPr="00846944" w:rsidRDefault="00505620" w:rsidP="00A4243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4.22.</w:t>
      </w:r>
      <w:r w:rsidR="00F405DD" w:rsidRPr="00846944">
        <w:rPr>
          <w:rFonts w:cs="Times New Roman"/>
          <w:i/>
          <w:sz w:val="28"/>
          <w:szCs w:val="28"/>
          <w:lang w:val="ru-RU"/>
        </w:rPr>
        <w:t>Проект: «Письмо в будущее о твоей школьной жизни»</w:t>
      </w:r>
      <w:r w:rsidRPr="00846944">
        <w:rPr>
          <w:rFonts w:cs="Times New Roman"/>
          <w:i/>
          <w:sz w:val="28"/>
          <w:szCs w:val="28"/>
          <w:lang w:val="ru-RU"/>
        </w:rPr>
        <w:t>.</w:t>
      </w:r>
      <w:r w:rsidR="00A4243E" w:rsidRPr="00846944">
        <w:rPr>
          <w:rFonts w:cs="Times New Roman"/>
          <w:sz w:val="28"/>
          <w:szCs w:val="28"/>
        </w:rPr>
        <w:t xml:space="preserve"> Разбор типичных ошибок</w:t>
      </w:r>
      <w:r w:rsidR="00A4243E" w:rsidRPr="00846944">
        <w:rPr>
          <w:rFonts w:cs="Times New Roman"/>
          <w:sz w:val="28"/>
          <w:szCs w:val="28"/>
          <w:lang w:val="ru-RU"/>
        </w:rPr>
        <w:t>.</w:t>
      </w:r>
    </w:p>
    <w:p w:rsidR="00F405DD" w:rsidRPr="00846944" w:rsidRDefault="00505620" w:rsidP="00A4243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4.23.</w:t>
      </w:r>
      <w:r w:rsidR="00F405DD" w:rsidRPr="00846944">
        <w:rPr>
          <w:rFonts w:cs="Times New Roman"/>
          <w:i/>
          <w:sz w:val="28"/>
          <w:szCs w:val="28"/>
          <w:lang w:val="ru-RU"/>
        </w:rPr>
        <w:t>Повторение. Выполнение лексико-грамматических тестов.</w:t>
      </w:r>
      <w:r w:rsidR="00A4243E" w:rsidRPr="00846944">
        <w:rPr>
          <w:rFonts w:cs="Times New Roman"/>
          <w:sz w:val="28"/>
          <w:szCs w:val="28"/>
        </w:rPr>
        <w:t xml:space="preserve"> Разбор типичных ошибок</w:t>
      </w:r>
      <w:r w:rsidR="00A4243E" w:rsidRPr="00846944">
        <w:rPr>
          <w:rFonts w:cs="Times New Roman"/>
          <w:sz w:val="28"/>
          <w:szCs w:val="28"/>
          <w:lang w:val="ru-RU"/>
        </w:rPr>
        <w:t>.</w:t>
      </w:r>
    </w:p>
    <w:p w:rsidR="00265BC9" w:rsidRPr="00846944" w:rsidRDefault="00505620" w:rsidP="0084694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 w:rsidRPr="00846944">
        <w:rPr>
          <w:rFonts w:cs="Times New Roman"/>
          <w:i/>
          <w:sz w:val="28"/>
          <w:szCs w:val="28"/>
          <w:lang w:val="ru-RU"/>
        </w:rPr>
        <w:t>4.24.</w:t>
      </w:r>
      <w:r w:rsidR="00F405DD" w:rsidRPr="00846944">
        <w:rPr>
          <w:rFonts w:cs="Times New Roman"/>
          <w:i/>
          <w:sz w:val="28"/>
          <w:szCs w:val="28"/>
          <w:lang w:val="ru-RU"/>
        </w:rPr>
        <w:t>Повторение.  Просмотр фильма на английском языке с обсуждением.</w:t>
      </w:r>
      <w:r w:rsidR="00A4243E" w:rsidRPr="00846944">
        <w:rPr>
          <w:rFonts w:cs="Times New Roman"/>
          <w:sz w:val="28"/>
          <w:szCs w:val="28"/>
        </w:rPr>
        <w:t xml:space="preserve"> Обобщение и закрепление материала раздела</w:t>
      </w:r>
      <w:r w:rsidR="00A4243E" w:rsidRPr="00846944">
        <w:rPr>
          <w:rFonts w:cs="Times New Roman"/>
          <w:sz w:val="28"/>
          <w:szCs w:val="28"/>
          <w:lang w:val="ru-RU"/>
        </w:rPr>
        <w:t>.</w:t>
      </w:r>
    </w:p>
    <w:p w:rsidR="00846944" w:rsidRDefault="00846944" w:rsidP="00496CDF">
      <w:pPr>
        <w:pStyle w:val="Standard"/>
        <w:autoSpaceDE w:val="0"/>
        <w:rPr>
          <w:rFonts w:cs="Times New Roman"/>
          <w:b/>
          <w:bCs/>
          <w:sz w:val="28"/>
          <w:szCs w:val="28"/>
          <w:lang w:val="ru-RU"/>
        </w:rPr>
        <w:sectPr w:rsidR="00846944" w:rsidSect="002422B2">
          <w:footerReference w:type="default" r:id="rId8"/>
          <w:pgSz w:w="11906" w:h="16838" w:code="9"/>
          <w:pgMar w:top="1134" w:right="851" w:bottom="1134" w:left="851" w:header="720" w:footer="720" w:gutter="0"/>
          <w:cols w:space="720"/>
          <w:docGrid w:linePitch="360"/>
        </w:sectPr>
      </w:pPr>
    </w:p>
    <w:p w:rsidR="00AF74CF" w:rsidRPr="009C23C2" w:rsidRDefault="00AF74CF" w:rsidP="009C23C2">
      <w:pPr>
        <w:rPr>
          <w:lang w:val="ru-RU"/>
        </w:rPr>
      </w:pPr>
    </w:p>
    <w:sectPr w:rsidR="00AF74CF" w:rsidRPr="009C23C2" w:rsidSect="002422B2"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7C" w:rsidRDefault="008A6B7C">
      <w:r>
        <w:separator/>
      </w:r>
    </w:p>
  </w:endnote>
  <w:endnote w:type="continuationSeparator" w:id="1">
    <w:p w:rsidR="008A6B7C" w:rsidRDefault="008A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0485"/>
    </w:sdtPr>
    <w:sdtContent>
      <w:p w:rsidR="00846944" w:rsidRDefault="002B2CA2">
        <w:pPr>
          <w:pStyle w:val="ab"/>
          <w:jc w:val="center"/>
        </w:pPr>
      </w:p>
    </w:sdtContent>
  </w:sdt>
  <w:p w:rsidR="00846944" w:rsidRDefault="008469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7C" w:rsidRDefault="008A6B7C">
      <w:r>
        <w:rPr>
          <w:color w:val="000000"/>
        </w:rPr>
        <w:ptab w:relativeTo="margin" w:alignment="center" w:leader="none"/>
      </w:r>
    </w:p>
  </w:footnote>
  <w:footnote w:type="continuationSeparator" w:id="1">
    <w:p w:rsidR="008A6B7C" w:rsidRDefault="008A6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3"/>
    <w:multiLevelType w:val="multilevel"/>
    <w:tmpl w:val="00000062"/>
    <w:lvl w:ilvl="0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7721E08"/>
    <w:multiLevelType w:val="multilevel"/>
    <w:tmpl w:val="B3B483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8105741"/>
    <w:multiLevelType w:val="multilevel"/>
    <w:tmpl w:val="478C4E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3E000EC"/>
    <w:multiLevelType w:val="multilevel"/>
    <w:tmpl w:val="11F655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FF04807"/>
    <w:multiLevelType w:val="multilevel"/>
    <w:tmpl w:val="140C81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7D51B2B"/>
    <w:multiLevelType w:val="multilevel"/>
    <w:tmpl w:val="096CB8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29B578B"/>
    <w:multiLevelType w:val="multilevel"/>
    <w:tmpl w:val="6F4C10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DB725FB"/>
    <w:multiLevelType w:val="hybridMultilevel"/>
    <w:tmpl w:val="0298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BC9"/>
    <w:rsid w:val="00002CD8"/>
    <w:rsid w:val="000E5EB5"/>
    <w:rsid w:val="001D006A"/>
    <w:rsid w:val="002422B2"/>
    <w:rsid w:val="00265BC9"/>
    <w:rsid w:val="002B2CA2"/>
    <w:rsid w:val="002D30A7"/>
    <w:rsid w:val="002E771B"/>
    <w:rsid w:val="00317790"/>
    <w:rsid w:val="0035292B"/>
    <w:rsid w:val="0038107E"/>
    <w:rsid w:val="003E215B"/>
    <w:rsid w:val="00496CDF"/>
    <w:rsid w:val="004E6231"/>
    <w:rsid w:val="004F06A7"/>
    <w:rsid w:val="00505620"/>
    <w:rsid w:val="00553993"/>
    <w:rsid w:val="005837F2"/>
    <w:rsid w:val="00606FF9"/>
    <w:rsid w:val="006332FE"/>
    <w:rsid w:val="00743AD2"/>
    <w:rsid w:val="00754D03"/>
    <w:rsid w:val="007C480A"/>
    <w:rsid w:val="007F0ABD"/>
    <w:rsid w:val="007F1EBE"/>
    <w:rsid w:val="00846944"/>
    <w:rsid w:val="008A013F"/>
    <w:rsid w:val="008A6B7C"/>
    <w:rsid w:val="008F790E"/>
    <w:rsid w:val="009C23C2"/>
    <w:rsid w:val="00A4243E"/>
    <w:rsid w:val="00A554A1"/>
    <w:rsid w:val="00AF74CF"/>
    <w:rsid w:val="00B94CAA"/>
    <w:rsid w:val="00CB05A4"/>
    <w:rsid w:val="00D7389B"/>
    <w:rsid w:val="00DF52B9"/>
    <w:rsid w:val="00E4637A"/>
    <w:rsid w:val="00EE525C"/>
    <w:rsid w:val="00F405DD"/>
    <w:rsid w:val="00F43E64"/>
    <w:rsid w:val="00F83039"/>
    <w:rsid w:val="00FB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FE"/>
  </w:style>
  <w:style w:type="paragraph" w:styleId="5">
    <w:name w:val="heading 5"/>
    <w:basedOn w:val="a"/>
    <w:next w:val="a"/>
    <w:link w:val="50"/>
    <w:qFormat/>
    <w:rsid w:val="008F790E"/>
    <w:pPr>
      <w:widowControl/>
      <w:suppressAutoHyphens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32FE"/>
  </w:style>
  <w:style w:type="paragraph" w:customStyle="1" w:styleId="Heading">
    <w:name w:val="Heading"/>
    <w:basedOn w:val="Standard"/>
    <w:next w:val="Textbody"/>
    <w:rsid w:val="006332F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332FE"/>
    <w:pPr>
      <w:spacing w:after="120"/>
    </w:pPr>
  </w:style>
  <w:style w:type="paragraph" w:styleId="a3">
    <w:name w:val="List"/>
    <w:basedOn w:val="Textbody"/>
    <w:rsid w:val="006332FE"/>
  </w:style>
  <w:style w:type="paragraph" w:styleId="a4">
    <w:name w:val="caption"/>
    <w:basedOn w:val="Standard"/>
    <w:rsid w:val="006332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32FE"/>
    <w:pPr>
      <w:suppressLineNumbers/>
    </w:pPr>
  </w:style>
  <w:style w:type="paragraph" w:styleId="a5">
    <w:name w:val="Normal (Web)"/>
    <w:basedOn w:val="Standard"/>
    <w:rsid w:val="006332FE"/>
    <w:pPr>
      <w:spacing w:before="280" w:after="280"/>
    </w:pPr>
  </w:style>
  <w:style w:type="paragraph" w:customStyle="1" w:styleId="TableContents">
    <w:name w:val="Table Contents"/>
    <w:basedOn w:val="Standard"/>
    <w:rsid w:val="006332FE"/>
    <w:pPr>
      <w:suppressLineNumbers/>
    </w:pPr>
  </w:style>
  <w:style w:type="paragraph" w:customStyle="1" w:styleId="TableHeading">
    <w:name w:val="Table Heading"/>
    <w:basedOn w:val="TableContents"/>
    <w:rsid w:val="006332FE"/>
    <w:pPr>
      <w:jc w:val="center"/>
    </w:pPr>
    <w:rPr>
      <w:b/>
      <w:bCs/>
    </w:rPr>
  </w:style>
  <w:style w:type="paragraph" w:customStyle="1" w:styleId="msonormalcxspmiddle">
    <w:name w:val="msonormalcxspmiddle"/>
    <w:basedOn w:val="Standard"/>
    <w:rsid w:val="006332FE"/>
    <w:pPr>
      <w:spacing w:before="280" w:after="280"/>
    </w:pPr>
  </w:style>
  <w:style w:type="paragraph" w:styleId="a6">
    <w:name w:val="List Paragraph"/>
    <w:basedOn w:val="Standard"/>
    <w:rsid w:val="006332FE"/>
    <w:pPr>
      <w:spacing w:after="160"/>
      <w:ind w:left="720"/>
    </w:pPr>
  </w:style>
  <w:style w:type="character" w:styleId="a7">
    <w:name w:val="Strong"/>
    <w:rsid w:val="006332FE"/>
    <w:rPr>
      <w:b/>
      <w:bCs/>
    </w:rPr>
  </w:style>
  <w:style w:type="character" w:customStyle="1" w:styleId="NumberingSymbols">
    <w:name w:val="Numbering Symbols"/>
    <w:rsid w:val="006332FE"/>
  </w:style>
  <w:style w:type="character" w:customStyle="1" w:styleId="BulletSymbols">
    <w:name w:val="Bullet Symbols"/>
    <w:rsid w:val="006332FE"/>
    <w:rPr>
      <w:rFonts w:ascii="OpenSymbol" w:eastAsia="OpenSymbol" w:hAnsi="OpenSymbol" w:cs="OpenSymbol"/>
    </w:rPr>
  </w:style>
  <w:style w:type="character" w:customStyle="1" w:styleId="50">
    <w:name w:val="Заголовок 5 Знак"/>
    <w:basedOn w:val="a0"/>
    <w:link w:val="5"/>
    <w:rsid w:val="008F790E"/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paragraph" w:styleId="a8">
    <w:name w:val="No Spacing"/>
    <w:uiPriority w:val="1"/>
    <w:qFormat/>
    <w:rsid w:val="00754D03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15">
    <w:name w:val="Font Style15"/>
    <w:basedOn w:val="a0"/>
    <w:uiPriority w:val="99"/>
    <w:rsid w:val="00754D03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18">
    <w:name w:val="Font Style18"/>
    <w:basedOn w:val="a0"/>
    <w:uiPriority w:val="99"/>
    <w:rsid w:val="0084694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846944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846944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846944"/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469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6944"/>
  </w:style>
  <w:style w:type="paragraph" w:styleId="ab">
    <w:name w:val="footer"/>
    <w:basedOn w:val="a"/>
    <w:link w:val="ac"/>
    <w:uiPriority w:val="99"/>
    <w:unhideWhenUsed/>
    <w:rsid w:val="008469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6944"/>
  </w:style>
  <w:style w:type="table" w:styleId="ad">
    <w:name w:val="Table Grid"/>
    <w:basedOn w:val="a1"/>
    <w:uiPriority w:val="59"/>
    <w:rsid w:val="00381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96CD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CD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styleId="a6">
    <w:name w:val="List Paragraph"/>
    <w:basedOn w:val="Standard"/>
    <w:pPr>
      <w:spacing w:after="160"/>
      <w:ind w:left="720"/>
    </w:pPr>
  </w:style>
  <w:style w:type="character" w:styleId="a7">
    <w:name w:val="Strong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26DD4-9BC0-4559-9721-7A531160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5149</Words>
  <Characters>29351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школа</cp:lastModifiedBy>
  <cp:revision>9</cp:revision>
  <cp:lastPrinted>2016-08-23T20:26:00Z</cp:lastPrinted>
  <dcterms:created xsi:type="dcterms:W3CDTF">2009-04-16T11:32:00Z</dcterms:created>
  <dcterms:modified xsi:type="dcterms:W3CDTF">2017-11-28T12:55:00Z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